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D0E55" w14:textId="77777777" w:rsidR="00682E83" w:rsidRDefault="00682E83" w:rsidP="00682E83">
      <w:pPr>
        <w:rPr>
          <w:rFonts w:ascii="Arial" w:hAnsi="Arial" w:cs="Arial"/>
          <w:sz w:val="18"/>
          <w:szCs w:val="18"/>
        </w:rPr>
      </w:pPr>
    </w:p>
    <w:p w14:paraId="74EB9FAD" w14:textId="77777777" w:rsidR="00C93ED8" w:rsidRDefault="00C93ED8" w:rsidP="00682E83">
      <w:pPr>
        <w:rPr>
          <w:rFonts w:ascii="Arial" w:hAnsi="Arial" w:cs="Arial"/>
          <w:sz w:val="18"/>
          <w:szCs w:val="18"/>
        </w:rPr>
      </w:pPr>
    </w:p>
    <w:p w14:paraId="0E59B706" w14:textId="77777777" w:rsidR="00736AFD" w:rsidRDefault="00736AFD" w:rsidP="00327431">
      <w:pPr>
        <w:jc w:val="center"/>
        <w:rPr>
          <w:rFonts w:ascii="Arial" w:hAnsi="Arial" w:cs="Arial"/>
          <w:sz w:val="18"/>
          <w:szCs w:val="18"/>
        </w:rPr>
      </w:pPr>
    </w:p>
    <w:p w14:paraId="22CF085F" w14:textId="77777777" w:rsidR="00736AFD" w:rsidRPr="00D15032" w:rsidRDefault="00736AFD" w:rsidP="00736AFD">
      <w:pPr>
        <w:jc w:val="center"/>
        <w:rPr>
          <w:rFonts w:ascii="Arial" w:hAnsi="Arial" w:cs="Arial"/>
          <w:sz w:val="18"/>
          <w:szCs w:val="18"/>
          <w:lang w:val="es-MX"/>
        </w:rPr>
      </w:pPr>
      <w:r w:rsidRPr="00D15032">
        <w:rPr>
          <w:rFonts w:ascii="Arial" w:hAnsi="Arial" w:cs="Arial"/>
          <w:sz w:val="18"/>
          <w:szCs w:val="18"/>
        </w:rPr>
        <w:t>(PAPEL MEMBRETADO DEL LICITANTE)</w:t>
      </w:r>
    </w:p>
    <w:p w14:paraId="7B80D7E9" w14:textId="77777777" w:rsidR="00736AFD" w:rsidRPr="00D15032" w:rsidRDefault="00736AFD" w:rsidP="00736AFD">
      <w:pPr>
        <w:rPr>
          <w:rFonts w:ascii="Arial" w:hAnsi="Arial" w:cs="Arial"/>
          <w:b/>
          <w:sz w:val="18"/>
          <w:szCs w:val="18"/>
        </w:rPr>
      </w:pPr>
    </w:p>
    <w:p w14:paraId="18E7F6B7" w14:textId="77777777" w:rsidR="00736AFD" w:rsidRPr="00D15032" w:rsidRDefault="00736AFD" w:rsidP="00736AFD">
      <w:pPr>
        <w:rPr>
          <w:rFonts w:ascii="Arial" w:hAnsi="Arial" w:cs="Arial"/>
          <w:b/>
          <w:sz w:val="18"/>
          <w:szCs w:val="18"/>
        </w:rPr>
      </w:pPr>
    </w:p>
    <w:p w14:paraId="15F081B5" w14:textId="77777777" w:rsidR="00736AFD" w:rsidRPr="00D15032" w:rsidRDefault="00736AFD" w:rsidP="00736AFD">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46ACAB36" w14:textId="77777777" w:rsidR="00736AFD" w:rsidRPr="00D15032" w:rsidRDefault="00736AFD" w:rsidP="00736AFD">
      <w:pPr>
        <w:rPr>
          <w:rFonts w:ascii="Arial" w:hAnsi="Arial" w:cs="Arial"/>
          <w:b/>
          <w:sz w:val="18"/>
          <w:szCs w:val="18"/>
        </w:rPr>
      </w:pPr>
      <w:r w:rsidRPr="00D15032">
        <w:rPr>
          <w:rFonts w:ascii="Arial" w:hAnsi="Arial" w:cs="Arial"/>
          <w:b/>
          <w:sz w:val="18"/>
          <w:szCs w:val="18"/>
        </w:rPr>
        <w:t>de Servicios de la Administración Pública Estatal.</w:t>
      </w:r>
    </w:p>
    <w:p w14:paraId="693101C5" w14:textId="77777777" w:rsidR="00736AFD" w:rsidRPr="00D15032" w:rsidRDefault="00736AFD" w:rsidP="00736AFD">
      <w:pPr>
        <w:rPr>
          <w:rFonts w:ascii="Arial" w:hAnsi="Arial" w:cs="Arial"/>
          <w:b/>
          <w:sz w:val="18"/>
          <w:szCs w:val="18"/>
        </w:rPr>
      </w:pPr>
      <w:r w:rsidRPr="00D15032">
        <w:rPr>
          <w:rFonts w:ascii="Arial" w:hAnsi="Arial" w:cs="Arial"/>
          <w:b/>
          <w:sz w:val="18"/>
          <w:szCs w:val="18"/>
        </w:rPr>
        <w:t>P r e s e n t e</w:t>
      </w:r>
    </w:p>
    <w:p w14:paraId="181DC387" w14:textId="77777777" w:rsidR="00736AFD" w:rsidRPr="00D15032" w:rsidRDefault="00736AFD" w:rsidP="00736AFD">
      <w:pPr>
        <w:rPr>
          <w:rFonts w:ascii="Arial" w:hAnsi="Arial" w:cs="Arial"/>
          <w:sz w:val="18"/>
          <w:szCs w:val="18"/>
        </w:rPr>
      </w:pPr>
    </w:p>
    <w:p w14:paraId="48E2C72B" w14:textId="79FA312B" w:rsidR="00C46035" w:rsidRDefault="005312D0" w:rsidP="009D105C">
      <w:pPr>
        <w:jc w:val="center"/>
        <w:rPr>
          <w:rFonts w:ascii="Cambria" w:eastAsia="Cambria" w:hAnsi="Cambria" w:cs="Cambria"/>
        </w:rPr>
      </w:pPr>
      <w:r w:rsidRPr="005312D0">
        <w:rPr>
          <w:rFonts w:ascii="Calibri" w:eastAsia="Calibri" w:hAnsi="Calibri" w:cs="Calibri"/>
          <w:b/>
          <w:color w:val="000000"/>
          <w:sz w:val="22"/>
          <w:szCs w:val="22"/>
        </w:rPr>
        <w:t>Licitación Pública Nacional Presencial No. 40051001-004-24 (CAGEG-100/2023) Segunda Convocatoria para la Adquisición de Equipo Médico y de Laboratorio para el Instituto de Salud Pública para el Estado de Guanajuato</w:t>
      </w:r>
    </w:p>
    <w:p w14:paraId="3EFF8E25" w14:textId="77777777" w:rsidR="00736AFD" w:rsidRPr="00D15032" w:rsidRDefault="00736AFD" w:rsidP="00736AFD">
      <w:pPr>
        <w:jc w:val="center"/>
        <w:rPr>
          <w:rFonts w:ascii="Arial" w:hAnsi="Arial" w:cs="Arial"/>
          <w:sz w:val="18"/>
          <w:szCs w:val="18"/>
        </w:rPr>
      </w:pPr>
    </w:p>
    <w:p w14:paraId="6CFCECE4" w14:textId="77777777" w:rsidR="00736AFD" w:rsidRPr="00D15032" w:rsidRDefault="00736AFD" w:rsidP="00736AFD">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(ESPECIALIZADO 1 AÑO)</w:t>
      </w:r>
    </w:p>
    <w:p w14:paraId="3E18E3A9" w14:textId="77777777" w:rsidR="00736AFD" w:rsidRPr="00D15032" w:rsidRDefault="00736AFD" w:rsidP="00736AFD">
      <w:pPr>
        <w:rPr>
          <w:sz w:val="18"/>
          <w:szCs w:val="18"/>
        </w:rPr>
      </w:pPr>
    </w:p>
    <w:p w14:paraId="5BE2958C" w14:textId="77777777" w:rsidR="00736AFD" w:rsidRPr="00D15032" w:rsidRDefault="00736AFD" w:rsidP="00736AFD">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14:paraId="1E8FFCD2" w14:textId="77777777" w:rsidR="00736AFD" w:rsidRPr="00D15032" w:rsidRDefault="00736AFD" w:rsidP="00736AFD">
      <w:pPr>
        <w:pStyle w:val="Textoindependiente2"/>
        <w:spacing w:after="0" w:line="240" w:lineRule="auto"/>
        <w:jc w:val="both"/>
        <w:rPr>
          <w:rFonts w:ascii="Arial" w:hAnsi="Arial" w:cs="Arial"/>
          <w:sz w:val="18"/>
          <w:szCs w:val="18"/>
        </w:rPr>
      </w:pPr>
    </w:p>
    <w:p w14:paraId="14E2B96B"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Pr="00D15032">
        <w:rPr>
          <w:rFonts w:ascii="Arial" w:hAnsi="Arial" w:cs="Arial"/>
          <w:b/>
          <w:sz w:val="18"/>
          <w:szCs w:val="18"/>
        </w:rPr>
        <w:t>1 año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14:paraId="58EFE907" w14:textId="77777777" w:rsidR="00736AFD" w:rsidRPr="00D15032" w:rsidRDefault="00736AFD" w:rsidP="00736AFD">
      <w:pPr>
        <w:tabs>
          <w:tab w:val="num" w:pos="240"/>
          <w:tab w:val="left" w:pos="1080"/>
        </w:tabs>
        <w:jc w:val="both"/>
        <w:rPr>
          <w:rFonts w:ascii="Arial" w:hAnsi="Arial" w:cs="Arial"/>
          <w:sz w:val="18"/>
          <w:szCs w:val="18"/>
        </w:rPr>
      </w:pPr>
    </w:p>
    <w:p w14:paraId="06CBA35D"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14:paraId="4D46D6E3" w14:textId="77777777" w:rsidR="00736AFD" w:rsidRPr="00D15032" w:rsidRDefault="00736AFD" w:rsidP="00736AFD">
      <w:pPr>
        <w:tabs>
          <w:tab w:val="num" w:pos="240"/>
          <w:tab w:val="left" w:pos="1080"/>
        </w:tabs>
        <w:jc w:val="both"/>
        <w:rPr>
          <w:rFonts w:ascii="Arial" w:hAnsi="Arial" w:cs="Arial"/>
          <w:sz w:val="18"/>
          <w:szCs w:val="18"/>
        </w:rPr>
      </w:pPr>
    </w:p>
    <w:p w14:paraId="31AEB3D5"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14:paraId="1635C567" w14:textId="77777777" w:rsidR="00736AFD" w:rsidRPr="00D15032" w:rsidRDefault="00736AFD" w:rsidP="00736AFD">
      <w:pPr>
        <w:tabs>
          <w:tab w:val="left" w:pos="1080"/>
        </w:tabs>
        <w:jc w:val="both"/>
        <w:rPr>
          <w:rFonts w:ascii="Arial" w:hAnsi="Arial" w:cs="Arial"/>
          <w:b/>
          <w:sz w:val="18"/>
          <w:szCs w:val="18"/>
        </w:rPr>
      </w:pPr>
    </w:p>
    <w:p w14:paraId="27E2BDC9"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14:paraId="409798C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14:paraId="12CD763F"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14:paraId="6F3E01D6"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Licencias de software instalado y en correcto funcionamiento.</w:t>
      </w:r>
    </w:p>
    <w:p w14:paraId="38D95C5D"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5B92BBD"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2BCF9DDF"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14:paraId="56E82DEE"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14:paraId="2436ECF6"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14:paraId="6A2D699D" w14:textId="77777777" w:rsidR="00736AFD" w:rsidRPr="00D15032" w:rsidRDefault="00736AFD" w:rsidP="00736AFD">
      <w:pPr>
        <w:tabs>
          <w:tab w:val="left" w:pos="1080"/>
        </w:tabs>
        <w:ind w:left="2160"/>
        <w:jc w:val="both"/>
        <w:rPr>
          <w:rFonts w:ascii="Arial" w:hAnsi="Arial" w:cs="Arial"/>
          <w:b/>
          <w:sz w:val="18"/>
          <w:szCs w:val="18"/>
        </w:rPr>
      </w:pPr>
    </w:p>
    <w:p w14:paraId="6B399A7A"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14:paraId="1BE8307C"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14:paraId="3598C9C2" w14:textId="77777777" w:rsidR="00736AFD" w:rsidRPr="00D15032" w:rsidRDefault="00736AFD" w:rsidP="00736AFD">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14:paraId="4180E09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8357EF1"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075394D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14:paraId="2C825CF7"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14:paraId="20354D8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14:paraId="37EC90DC"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14:paraId="097E06B7" w14:textId="77777777" w:rsidR="00736AFD" w:rsidRPr="00D15032" w:rsidRDefault="00736AFD" w:rsidP="00736AFD">
      <w:pPr>
        <w:tabs>
          <w:tab w:val="left" w:pos="1080"/>
        </w:tabs>
        <w:jc w:val="both"/>
        <w:rPr>
          <w:rFonts w:ascii="Arial" w:hAnsi="Arial" w:cs="Arial"/>
          <w:b/>
          <w:sz w:val="18"/>
          <w:szCs w:val="18"/>
        </w:rPr>
      </w:pPr>
    </w:p>
    <w:p w14:paraId="42D45633"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14:paraId="66FBB373"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14:paraId="61202335" w14:textId="77777777" w:rsidR="00736AFD" w:rsidRPr="00D15032" w:rsidRDefault="00736AFD" w:rsidP="00736AFD">
      <w:pPr>
        <w:tabs>
          <w:tab w:val="left" w:pos="1080"/>
        </w:tabs>
        <w:jc w:val="both"/>
        <w:rPr>
          <w:rFonts w:ascii="Arial" w:hAnsi="Arial" w:cs="Arial"/>
          <w:b/>
          <w:sz w:val="18"/>
          <w:szCs w:val="18"/>
        </w:rPr>
      </w:pPr>
    </w:p>
    <w:p w14:paraId="28F39FB1"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14:paraId="2542114F" w14:textId="77777777" w:rsidR="00736AFD" w:rsidRPr="00D15032" w:rsidRDefault="00736AFD" w:rsidP="00736AFD">
      <w:pPr>
        <w:tabs>
          <w:tab w:val="left" w:pos="1080"/>
        </w:tabs>
        <w:jc w:val="both"/>
        <w:rPr>
          <w:rFonts w:ascii="Arial" w:hAnsi="Arial" w:cs="Arial"/>
          <w:b/>
          <w:sz w:val="18"/>
          <w:szCs w:val="18"/>
        </w:rPr>
      </w:pPr>
    </w:p>
    <w:p w14:paraId="729ECC87" w14:textId="77777777" w:rsidR="00736AFD" w:rsidRPr="00D15032" w:rsidRDefault="00736AFD" w:rsidP="00736AFD">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La programación será coordinada por el personal de Ingeniería biomédica y/o el personal directivo de la unidad receptora con el proveedor adjudicado para lo que se elaborará el calendario de capacitación.</w:t>
      </w:r>
    </w:p>
    <w:p w14:paraId="51194629" w14:textId="77777777" w:rsidR="00736AFD" w:rsidRPr="00D15032" w:rsidRDefault="00736AFD" w:rsidP="00736AFD">
      <w:pPr>
        <w:tabs>
          <w:tab w:val="left" w:pos="1080"/>
        </w:tabs>
        <w:ind w:left="1080"/>
        <w:jc w:val="both"/>
        <w:rPr>
          <w:rFonts w:ascii="Arial" w:hAnsi="Arial" w:cs="Arial"/>
          <w:sz w:val="18"/>
          <w:szCs w:val="18"/>
        </w:rPr>
      </w:pPr>
    </w:p>
    <w:p w14:paraId="51A57B1E"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14:paraId="54712123" w14:textId="77777777" w:rsidR="00736AFD" w:rsidRPr="00D15032" w:rsidRDefault="00736AFD" w:rsidP="00736AFD">
      <w:pPr>
        <w:tabs>
          <w:tab w:val="left" w:pos="1080"/>
        </w:tabs>
        <w:jc w:val="both"/>
        <w:rPr>
          <w:rFonts w:ascii="Arial" w:hAnsi="Arial" w:cs="Arial"/>
          <w:color w:val="FF0000"/>
          <w:sz w:val="18"/>
          <w:szCs w:val="18"/>
        </w:rPr>
      </w:pPr>
    </w:p>
    <w:p w14:paraId="1311237E" w14:textId="77777777" w:rsidR="00736AFD" w:rsidRPr="00D15032" w:rsidRDefault="00736AFD" w:rsidP="00736AFD">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Pr="00D15032">
        <w:rPr>
          <w:rFonts w:ascii="Arial" w:hAnsi="Arial" w:cs="Arial"/>
          <w:color w:val="000000" w:themeColor="text1"/>
          <w:sz w:val="18"/>
          <w:szCs w:val="18"/>
        </w:rPr>
        <w:t>El personal operativo de la unidad médica podrá solicitar al capacitador una práctica con paciente real o simulado</w:t>
      </w:r>
      <w:r w:rsidRPr="00D15032">
        <w:rPr>
          <w:rFonts w:ascii="Arial" w:hAnsi="Arial" w:cs="Arial"/>
          <w:color w:val="FF0000"/>
          <w:sz w:val="18"/>
          <w:szCs w:val="18"/>
        </w:rPr>
        <w:t>.</w:t>
      </w:r>
    </w:p>
    <w:p w14:paraId="138B6235" w14:textId="77777777" w:rsidR="00736AFD" w:rsidRPr="00D15032" w:rsidRDefault="00736AFD" w:rsidP="00736AFD">
      <w:pPr>
        <w:tabs>
          <w:tab w:val="left" w:pos="1080"/>
        </w:tabs>
        <w:jc w:val="both"/>
        <w:rPr>
          <w:rFonts w:ascii="Arial" w:hAnsi="Arial" w:cs="Arial"/>
          <w:color w:val="FF0000"/>
          <w:sz w:val="18"/>
          <w:szCs w:val="18"/>
        </w:rPr>
      </w:pPr>
    </w:p>
    <w:p w14:paraId="65433F07"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 proporcionará directamente en cada una de las unidades designadas para la entrega de los equipos del personal operativo indicado por el personal directivo (Jefes de servicio y/ o usuarios responsables del equipo).</w:t>
      </w:r>
    </w:p>
    <w:p w14:paraId="5FD5DD16"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14:paraId="2A8F8443"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14:paraId="5ED1CE1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14:paraId="31DB1FD8"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14:paraId="3E6167C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14:paraId="39D6192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14:paraId="658EBB7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14:paraId="2FB99739"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14:paraId="7DEB2FE2"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14:paraId="4298EA8F" w14:textId="77777777" w:rsidR="00736AFD" w:rsidRPr="00D15032" w:rsidRDefault="00736AFD" w:rsidP="00736AFD">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 xml:space="preserve">Aplicaciones clínicas. (En caso de que la unidad lo solicite y plasmar en el Anexo CC). </w:t>
      </w:r>
    </w:p>
    <w:p w14:paraId="7F6B5AB8"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Al concluir la capacitación se deberá llenar la constancia de la capacitación (Anexo CC) firmando y sellando de conformidad que la capacitación fue llevada correctamente a lo solicitado.</w:t>
      </w:r>
    </w:p>
    <w:p w14:paraId="54843ED3" w14:textId="77777777" w:rsidR="00736AFD" w:rsidRPr="00D15032" w:rsidRDefault="00736AFD" w:rsidP="00736AFD">
      <w:pPr>
        <w:tabs>
          <w:tab w:val="num" w:pos="240"/>
          <w:tab w:val="left" w:pos="1080"/>
        </w:tabs>
        <w:jc w:val="both"/>
        <w:rPr>
          <w:rFonts w:ascii="Arial" w:hAnsi="Arial" w:cs="Arial"/>
          <w:sz w:val="18"/>
          <w:szCs w:val="18"/>
        </w:rPr>
      </w:pPr>
    </w:p>
    <w:p w14:paraId="706B19C3"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14:paraId="57C84A5F" w14:textId="77777777" w:rsidR="00736AFD" w:rsidRPr="00D15032" w:rsidRDefault="00736AFD" w:rsidP="00736AFD">
      <w:pPr>
        <w:tabs>
          <w:tab w:val="left" w:pos="1080"/>
        </w:tabs>
        <w:jc w:val="both"/>
        <w:rPr>
          <w:rFonts w:ascii="Arial" w:hAnsi="Arial" w:cs="Arial"/>
          <w:sz w:val="18"/>
          <w:szCs w:val="18"/>
        </w:rPr>
      </w:pPr>
    </w:p>
    <w:p w14:paraId="39D9F428" w14:textId="77777777" w:rsidR="00736AFD" w:rsidRPr="00D15032" w:rsidRDefault="00736AFD" w:rsidP="00736AFD">
      <w:pPr>
        <w:tabs>
          <w:tab w:val="left" w:pos="1080"/>
        </w:tabs>
        <w:jc w:val="both"/>
        <w:rPr>
          <w:rFonts w:ascii="Arial" w:hAnsi="Arial" w:cs="Arial"/>
          <w:sz w:val="18"/>
          <w:szCs w:val="18"/>
        </w:rPr>
      </w:pPr>
    </w:p>
    <w:p w14:paraId="79786D9B"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14:paraId="1C11D3AA" w14:textId="77777777" w:rsidR="00736AFD" w:rsidRPr="00D15032" w:rsidRDefault="00736AFD" w:rsidP="00736AFD">
      <w:pPr>
        <w:tabs>
          <w:tab w:val="left" w:pos="1080"/>
        </w:tabs>
        <w:jc w:val="both"/>
        <w:rPr>
          <w:rFonts w:ascii="Arial" w:hAnsi="Arial" w:cs="Arial"/>
          <w:sz w:val="18"/>
          <w:szCs w:val="18"/>
        </w:rPr>
      </w:pPr>
    </w:p>
    <w:p w14:paraId="72F1DA13"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14:paraId="43480962"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14:paraId="3D9CBF75"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Proporcionar un equipo de respaldo cuando llegue a presentarse una falla que implique que el equipo en cuestión quede fuera de servicio por más de 72 horas, a partir del reporte emitido al centro de atención. En caso de que por las características del equipo esto no sea </w:t>
      </w:r>
      <w:r w:rsidRPr="00D15032">
        <w:rPr>
          <w:rFonts w:ascii="Arial" w:hAnsi="Arial" w:cs="Arial"/>
          <w:sz w:val="18"/>
          <w:szCs w:val="18"/>
        </w:rPr>
        <w:lastRenderedPageBreak/>
        <w:t>posible y, en consecuencia, el área 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14:paraId="4169B097"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Reposición del producto debe ser en un periodo no mayor a 48 horas posteriores a la segunda notificación de falla imputable a defectos de fabricación o materiales, sin que esto implique ningún gasto adicional al ISAPEG.</w:t>
      </w:r>
    </w:p>
    <w:p w14:paraId="0EA85678" w14:textId="77777777" w:rsidR="00736AFD" w:rsidRPr="00D15032" w:rsidRDefault="00736AFD" w:rsidP="00736AFD">
      <w:pPr>
        <w:tabs>
          <w:tab w:val="num" w:pos="240"/>
          <w:tab w:val="left" w:pos="1080"/>
        </w:tabs>
        <w:jc w:val="both"/>
        <w:rPr>
          <w:rFonts w:ascii="Arial" w:hAnsi="Arial" w:cs="Arial"/>
          <w:b/>
          <w:sz w:val="18"/>
          <w:szCs w:val="18"/>
        </w:rPr>
      </w:pPr>
    </w:p>
    <w:p w14:paraId="6B09E340"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75600E26"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010BCA69"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3C60C256"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670C2CD1"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9202F7B" w14:textId="77777777" w:rsidR="00736AFD" w:rsidRPr="00D15032" w:rsidRDefault="00736AFD" w:rsidP="00736AFD">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736AFD" w:rsidRPr="00D15032" w14:paraId="4CBCC40E" w14:textId="77777777" w:rsidTr="00813692">
        <w:trPr>
          <w:trHeight w:val="317"/>
          <w:jc w:val="center"/>
        </w:trPr>
        <w:tc>
          <w:tcPr>
            <w:tcW w:w="851" w:type="dxa"/>
            <w:tcBorders>
              <w:top w:val="single" w:sz="4" w:space="0" w:color="auto"/>
              <w:bottom w:val="single" w:sz="4" w:space="0" w:color="auto"/>
            </w:tcBorders>
            <w:shd w:val="pct10" w:color="auto" w:fill="FFFFFF"/>
            <w:vAlign w:val="center"/>
          </w:tcPr>
          <w:p w14:paraId="42CA6E8E"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6B001480"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7D1F674F"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38CB48CC"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69B480C4"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Cantidad</w:t>
            </w:r>
          </w:p>
        </w:tc>
      </w:tr>
      <w:tr w:rsidR="00736AFD" w:rsidRPr="00D15032" w14:paraId="300166F2" w14:textId="77777777" w:rsidTr="00813692">
        <w:trPr>
          <w:trHeight w:val="56"/>
          <w:jc w:val="center"/>
        </w:trPr>
        <w:tc>
          <w:tcPr>
            <w:tcW w:w="851" w:type="dxa"/>
            <w:tcBorders>
              <w:top w:val="single" w:sz="4" w:space="0" w:color="auto"/>
            </w:tcBorders>
          </w:tcPr>
          <w:p w14:paraId="00BA39A9" w14:textId="77777777" w:rsidR="00736AFD" w:rsidRPr="00D15032" w:rsidRDefault="00736AFD" w:rsidP="00813692">
            <w:pPr>
              <w:jc w:val="center"/>
              <w:rPr>
                <w:rFonts w:ascii="Arial" w:hAnsi="Arial" w:cs="Arial"/>
                <w:b/>
                <w:sz w:val="18"/>
                <w:szCs w:val="18"/>
              </w:rPr>
            </w:pPr>
          </w:p>
        </w:tc>
        <w:tc>
          <w:tcPr>
            <w:tcW w:w="3740" w:type="dxa"/>
            <w:tcBorders>
              <w:top w:val="single" w:sz="4" w:space="0" w:color="auto"/>
            </w:tcBorders>
          </w:tcPr>
          <w:p w14:paraId="0342C371" w14:textId="77777777" w:rsidR="00736AFD" w:rsidRPr="00D15032" w:rsidRDefault="00736AFD" w:rsidP="00813692">
            <w:pPr>
              <w:jc w:val="center"/>
              <w:rPr>
                <w:rFonts w:ascii="Arial" w:hAnsi="Arial" w:cs="Arial"/>
                <w:b/>
                <w:sz w:val="18"/>
                <w:szCs w:val="18"/>
              </w:rPr>
            </w:pPr>
          </w:p>
        </w:tc>
        <w:tc>
          <w:tcPr>
            <w:tcW w:w="1559" w:type="dxa"/>
            <w:tcBorders>
              <w:top w:val="single" w:sz="4" w:space="0" w:color="auto"/>
            </w:tcBorders>
          </w:tcPr>
          <w:p w14:paraId="33507EA0" w14:textId="77777777" w:rsidR="00736AFD" w:rsidRPr="00D15032" w:rsidRDefault="00736AFD" w:rsidP="00813692">
            <w:pPr>
              <w:jc w:val="center"/>
              <w:rPr>
                <w:rFonts w:ascii="Arial" w:hAnsi="Arial" w:cs="Arial"/>
                <w:b/>
                <w:sz w:val="18"/>
                <w:szCs w:val="18"/>
              </w:rPr>
            </w:pPr>
          </w:p>
        </w:tc>
        <w:tc>
          <w:tcPr>
            <w:tcW w:w="1248" w:type="dxa"/>
            <w:tcBorders>
              <w:top w:val="single" w:sz="4" w:space="0" w:color="auto"/>
            </w:tcBorders>
          </w:tcPr>
          <w:p w14:paraId="3216846C" w14:textId="77777777" w:rsidR="00736AFD" w:rsidRPr="00D15032" w:rsidRDefault="00736AFD" w:rsidP="00813692">
            <w:pPr>
              <w:jc w:val="center"/>
              <w:rPr>
                <w:rFonts w:ascii="Arial" w:hAnsi="Arial" w:cs="Arial"/>
                <w:b/>
                <w:sz w:val="18"/>
                <w:szCs w:val="18"/>
              </w:rPr>
            </w:pPr>
          </w:p>
        </w:tc>
        <w:tc>
          <w:tcPr>
            <w:tcW w:w="1134" w:type="dxa"/>
            <w:tcBorders>
              <w:top w:val="single" w:sz="4" w:space="0" w:color="auto"/>
            </w:tcBorders>
          </w:tcPr>
          <w:p w14:paraId="24E2E895" w14:textId="77777777" w:rsidR="00736AFD" w:rsidRPr="00D15032" w:rsidRDefault="00736AFD" w:rsidP="00813692">
            <w:pPr>
              <w:jc w:val="center"/>
              <w:rPr>
                <w:rFonts w:ascii="Arial" w:hAnsi="Arial" w:cs="Arial"/>
                <w:b/>
                <w:sz w:val="18"/>
                <w:szCs w:val="18"/>
              </w:rPr>
            </w:pPr>
          </w:p>
        </w:tc>
      </w:tr>
    </w:tbl>
    <w:p w14:paraId="40D726B2" w14:textId="77777777" w:rsidR="00736AFD" w:rsidRPr="00D15032" w:rsidRDefault="00736AFD" w:rsidP="00736AFD">
      <w:pPr>
        <w:tabs>
          <w:tab w:val="num" w:pos="240"/>
          <w:tab w:val="left" w:pos="1080"/>
        </w:tabs>
        <w:jc w:val="both"/>
        <w:rPr>
          <w:rFonts w:ascii="Arial" w:hAnsi="Arial" w:cs="Arial"/>
          <w:sz w:val="18"/>
          <w:szCs w:val="18"/>
        </w:rPr>
      </w:pPr>
    </w:p>
    <w:p w14:paraId="18F45584"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708178D3"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3205289F"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0AF419E1"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1919678" w14:textId="77777777" w:rsidR="00736AFD" w:rsidRPr="00D15032" w:rsidRDefault="00736AFD" w:rsidP="00736AFD">
      <w:pPr>
        <w:pStyle w:val="Ttulo1"/>
        <w:jc w:val="center"/>
        <w:rPr>
          <w:rFonts w:cs="Arial"/>
          <w:sz w:val="18"/>
          <w:szCs w:val="18"/>
          <w:lang w:val="de-DE"/>
        </w:rPr>
      </w:pPr>
      <w:r w:rsidRPr="00D15032">
        <w:rPr>
          <w:rFonts w:cs="Arial"/>
          <w:sz w:val="18"/>
          <w:szCs w:val="18"/>
          <w:lang w:val="de-DE"/>
        </w:rPr>
        <w:t>A t e n t a m e n t e</w:t>
      </w:r>
    </w:p>
    <w:p w14:paraId="5946493E" w14:textId="77777777" w:rsidR="00736AFD" w:rsidRPr="00D15032" w:rsidRDefault="00736AFD" w:rsidP="00736AFD">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7874AC95" w14:textId="77777777" w:rsidR="00736AFD" w:rsidRPr="00D15032" w:rsidRDefault="00736AFD" w:rsidP="00736AFD">
      <w:pPr>
        <w:jc w:val="center"/>
        <w:rPr>
          <w:rFonts w:ascii="Arial" w:hAnsi="Arial" w:cs="Arial"/>
          <w:b/>
          <w:sz w:val="18"/>
          <w:szCs w:val="18"/>
        </w:rPr>
      </w:pPr>
      <w:r w:rsidRPr="00D15032">
        <w:rPr>
          <w:rFonts w:ascii="Arial" w:hAnsi="Arial" w:cs="Arial"/>
          <w:b/>
          <w:sz w:val="18"/>
          <w:szCs w:val="18"/>
        </w:rPr>
        <w:t>Nombre y Firma del Representante</w:t>
      </w:r>
      <w:r w:rsidR="009E5741">
        <w:rPr>
          <w:rFonts w:ascii="Arial" w:hAnsi="Arial" w:cs="Arial"/>
          <w:b/>
          <w:sz w:val="18"/>
          <w:szCs w:val="18"/>
        </w:rPr>
        <w:t xml:space="preserve"> o </w:t>
      </w:r>
      <w:r w:rsidR="00C93ED8">
        <w:rPr>
          <w:rFonts w:ascii="Arial" w:hAnsi="Arial" w:cs="Arial"/>
          <w:b/>
          <w:sz w:val="18"/>
          <w:szCs w:val="18"/>
        </w:rPr>
        <w:t xml:space="preserve">Apoderado </w:t>
      </w:r>
      <w:r w:rsidR="00C93ED8" w:rsidRPr="00D15032">
        <w:rPr>
          <w:rFonts w:ascii="Arial" w:hAnsi="Arial" w:cs="Arial"/>
          <w:b/>
          <w:sz w:val="18"/>
          <w:szCs w:val="18"/>
        </w:rPr>
        <w:t>Legal</w:t>
      </w:r>
    </w:p>
    <w:p w14:paraId="2F0DC0E6" w14:textId="77777777" w:rsidR="00736AFD" w:rsidRDefault="00736AFD" w:rsidP="00327431">
      <w:pPr>
        <w:jc w:val="center"/>
        <w:rPr>
          <w:rFonts w:ascii="Arial" w:hAnsi="Arial" w:cs="Arial"/>
          <w:sz w:val="18"/>
          <w:szCs w:val="18"/>
        </w:rPr>
      </w:pPr>
    </w:p>
    <w:p w14:paraId="3DADF944" w14:textId="77777777" w:rsidR="00D15032" w:rsidRDefault="00D15032" w:rsidP="00327431">
      <w:pPr>
        <w:jc w:val="center"/>
        <w:rPr>
          <w:rFonts w:ascii="Arial" w:hAnsi="Arial" w:cs="Arial"/>
          <w:sz w:val="18"/>
          <w:szCs w:val="18"/>
        </w:rPr>
      </w:pPr>
    </w:p>
    <w:p w14:paraId="56408B01" w14:textId="77777777" w:rsidR="00D15032" w:rsidRDefault="00D15032" w:rsidP="00327431">
      <w:pPr>
        <w:jc w:val="center"/>
        <w:rPr>
          <w:rFonts w:ascii="Arial" w:hAnsi="Arial" w:cs="Arial"/>
          <w:sz w:val="18"/>
          <w:szCs w:val="18"/>
        </w:rPr>
      </w:pPr>
    </w:p>
    <w:p w14:paraId="05219563" w14:textId="77777777" w:rsidR="00D15032" w:rsidRDefault="00D15032" w:rsidP="00327431">
      <w:pPr>
        <w:jc w:val="center"/>
        <w:rPr>
          <w:rFonts w:ascii="Arial" w:hAnsi="Arial" w:cs="Arial"/>
          <w:sz w:val="18"/>
          <w:szCs w:val="18"/>
        </w:rPr>
      </w:pPr>
    </w:p>
    <w:p w14:paraId="746C9947" w14:textId="77777777" w:rsidR="00D15032" w:rsidRDefault="00D15032" w:rsidP="00327431">
      <w:pPr>
        <w:jc w:val="center"/>
        <w:rPr>
          <w:rFonts w:ascii="Arial" w:hAnsi="Arial" w:cs="Arial"/>
          <w:sz w:val="18"/>
          <w:szCs w:val="18"/>
        </w:rPr>
      </w:pPr>
    </w:p>
    <w:p w14:paraId="05414058" w14:textId="77777777" w:rsidR="00D15032" w:rsidRDefault="00D15032" w:rsidP="00327431">
      <w:pPr>
        <w:jc w:val="center"/>
        <w:rPr>
          <w:rFonts w:ascii="Arial" w:hAnsi="Arial" w:cs="Arial"/>
          <w:sz w:val="18"/>
          <w:szCs w:val="18"/>
        </w:rPr>
      </w:pPr>
    </w:p>
    <w:p w14:paraId="334E13B6" w14:textId="77777777" w:rsidR="00D15032" w:rsidRDefault="00D15032" w:rsidP="00327431">
      <w:pPr>
        <w:jc w:val="center"/>
        <w:rPr>
          <w:rFonts w:ascii="Arial" w:hAnsi="Arial" w:cs="Arial"/>
          <w:sz w:val="18"/>
          <w:szCs w:val="18"/>
        </w:rPr>
      </w:pPr>
    </w:p>
    <w:p w14:paraId="5556F93E" w14:textId="77777777" w:rsidR="00736AFD" w:rsidRDefault="00736AFD" w:rsidP="00327431">
      <w:pPr>
        <w:jc w:val="center"/>
        <w:rPr>
          <w:rFonts w:ascii="Arial" w:hAnsi="Arial" w:cs="Arial"/>
          <w:sz w:val="18"/>
          <w:szCs w:val="18"/>
        </w:rPr>
      </w:pPr>
    </w:p>
    <w:p w14:paraId="04A4AE59" w14:textId="77777777" w:rsidR="00736AFD" w:rsidRDefault="00736AFD" w:rsidP="00327431">
      <w:pPr>
        <w:jc w:val="center"/>
        <w:rPr>
          <w:rFonts w:ascii="Arial" w:hAnsi="Arial" w:cs="Arial"/>
          <w:sz w:val="18"/>
          <w:szCs w:val="18"/>
        </w:rPr>
      </w:pPr>
    </w:p>
    <w:p w14:paraId="3CC1323F" w14:textId="77777777" w:rsidR="00736AFD" w:rsidRDefault="00736AFD" w:rsidP="00327431">
      <w:pPr>
        <w:jc w:val="center"/>
        <w:rPr>
          <w:rFonts w:ascii="Arial" w:hAnsi="Arial" w:cs="Arial"/>
          <w:sz w:val="18"/>
          <w:szCs w:val="18"/>
        </w:rPr>
      </w:pPr>
    </w:p>
    <w:p w14:paraId="5AB17147" w14:textId="77777777" w:rsidR="00736AFD" w:rsidRDefault="00736AFD" w:rsidP="00327431">
      <w:pPr>
        <w:jc w:val="center"/>
        <w:rPr>
          <w:rFonts w:ascii="Arial" w:hAnsi="Arial" w:cs="Arial"/>
          <w:sz w:val="18"/>
          <w:szCs w:val="18"/>
        </w:rPr>
      </w:pPr>
    </w:p>
    <w:p w14:paraId="64539B30" w14:textId="77777777" w:rsidR="004B0777" w:rsidRDefault="004B0777" w:rsidP="00327431">
      <w:pPr>
        <w:jc w:val="center"/>
        <w:rPr>
          <w:rFonts w:ascii="Arial" w:hAnsi="Arial" w:cs="Arial"/>
          <w:sz w:val="18"/>
          <w:szCs w:val="18"/>
        </w:rPr>
      </w:pPr>
    </w:p>
    <w:p w14:paraId="76757DF0" w14:textId="77777777" w:rsidR="004B0777" w:rsidRDefault="004B0777" w:rsidP="00327431">
      <w:pPr>
        <w:jc w:val="center"/>
        <w:rPr>
          <w:rFonts w:ascii="Arial" w:hAnsi="Arial" w:cs="Arial"/>
          <w:sz w:val="18"/>
          <w:szCs w:val="18"/>
        </w:rPr>
      </w:pPr>
    </w:p>
    <w:p w14:paraId="146D69E9" w14:textId="77777777" w:rsidR="004B0777" w:rsidRDefault="004B0777" w:rsidP="00327431">
      <w:pPr>
        <w:jc w:val="center"/>
        <w:rPr>
          <w:rFonts w:ascii="Arial" w:hAnsi="Arial" w:cs="Arial"/>
          <w:sz w:val="18"/>
          <w:szCs w:val="18"/>
        </w:rPr>
      </w:pPr>
    </w:p>
    <w:p w14:paraId="4484BDBA" w14:textId="77777777" w:rsidR="004B0777" w:rsidRDefault="004B0777" w:rsidP="00327431">
      <w:pPr>
        <w:jc w:val="center"/>
        <w:rPr>
          <w:rFonts w:ascii="Arial" w:hAnsi="Arial" w:cs="Arial"/>
          <w:sz w:val="18"/>
          <w:szCs w:val="18"/>
        </w:rPr>
      </w:pPr>
    </w:p>
    <w:p w14:paraId="336F573F" w14:textId="77777777" w:rsidR="004B0777" w:rsidRDefault="004B0777" w:rsidP="00327431">
      <w:pPr>
        <w:jc w:val="center"/>
        <w:rPr>
          <w:rFonts w:ascii="Arial" w:hAnsi="Arial" w:cs="Arial"/>
          <w:sz w:val="18"/>
          <w:szCs w:val="18"/>
        </w:rPr>
      </w:pPr>
    </w:p>
    <w:p w14:paraId="5172DB16" w14:textId="77777777" w:rsidR="004B0777" w:rsidRDefault="004B0777" w:rsidP="00327431">
      <w:pPr>
        <w:jc w:val="center"/>
        <w:rPr>
          <w:rFonts w:ascii="Arial" w:hAnsi="Arial" w:cs="Arial"/>
          <w:sz w:val="18"/>
          <w:szCs w:val="18"/>
        </w:rPr>
      </w:pPr>
    </w:p>
    <w:p w14:paraId="3E4BB49B" w14:textId="77777777" w:rsidR="004B0777" w:rsidRDefault="004B0777" w:rsidP="00327431">
      <w:pPr>
        <w:jc w:val="center"/>
        <w:rPr>
          <w:rFonts w:ascii="Arial" w:hAnsi="Arial" w:cs="Arial"/>
          <w:sz w:val="18"/>
          <w:szCs w:val="18"/>
        </w:rPr>
      </w:pPr>
    </w:p>
    <w:p w14:paraId="795C8170" w14:textId="77777777" w:rsidR="004B0777" w:rsidRDefault="004B0777" w:rsidP="00327431">
      <w:pPr>
        <w:jc w:val="center"/>
        <w:rPr>
          <w:rFonts w:ascii="Arial" w:hAnsi="Arial" w:cs="Arial"/>
          <w:sz w:val="18"/>
          <w:szCs w:val="18"/>
        </w:rPr>
      </w:pPr>
    </w:p>
    <w:p w14:paraId="6CDE8B70" w14:textId="77777777" w:rsidR="004B0777" w:rsidRDefault="004B0777" w:rsidP="00327431">
      <w:pPr>
        <w:jc w:val="center"/>
        <w:rPr>
          <w:rFonts w:ascii="Arial" w:hAnsi="Arial" w:cs="Arial"/>
          <w:sz w:val="18"/>
          <w:szCs w:val="18"/>
        </w:rPr>
      </w:pPr>
    </w:p>
    <w:p w14:paraId="30983B4E" w14:textId="77777777" w:rsidR="004B0777" w:rsidRDefault="004B0777" w:rsidP="00327431">
      <w:pPr>
        <w:jc w:val="center"/>
        <w:rPr>
          <w:rFonts w:ascii="Arial" w:hAnsi="Arial" w:cs="Arial"/>
          <w:sz w:val="18"/>
          <w:szCs w:val="18"/>
        </w:rPr>
      </w:pPr>
    </w:p>
    <w:p w14:paraId="5B27DD4D" w14:textId="77777777" w:rsidR="004B0777" w:rsidRDefault="004B0777" w:rsidP="00327431">
      <w:pPr>
        <w:jc w:val="center"/>
        <w:rPr>
          <w:rFonts w:ascii="Arial" w:hAnsi="Arial" w:cs="Arial"/>
          <w:sz w:val="18"/>
          <w:szCs w:val="18"/>
        </w:rPr>
      </w:pPr>
    </w:p>
    <w:p w14:paraId="2361B521" w14:textId="77777777" w:rsidR="004B0777" w:rsidRDefault="004B0777" w:rsidP="00327431">
      <w:pPr>
        <w:jc w:val="center"/>
        <w:rPr>
          <w:rFonts w:ascii="Arial" w:hAnsi="Arial" w:cs="Arial"/>
          <w:sz w:val="18"/>
          <w:szCs w:val="18"/>
        </w:rPr>
      </w:pPr>
    </w:p>
    <w:p w14:paraId="766E8AE0" w14:textId="77777777" w:rsidR="004B0777" w:rsidRDefault="004B0777" w:rsidP="00327431">
      <w:pPr>
        <w:jc w:val="center"/>
        <w:rPr>
          <w:rFonts w:ascii="Arial" w:hAnsi="Arial" w:cs="Arial"/>
          <w:sz w:val="18"/>
          <w:szCs w:val="18"/>
        </w:rPr>
      </w:pPr>
    </w:p>
    <w:p w14:paraId="09D2B60E" w14:textId="77777777" w:rsidR="004B0777" w:rsidRDefault="004B0777" w:rsidP="00327431">
      <w:pPr>
        <w:jc w:val="center"/>
        <w:rPr>
          <w:rFonts w:ascii="Arial" w:hAnsi="Arial" w:cs="Arial"/>
          <w:sz w:val="18"/>
          <w:szCs w:val="18"/>
        </w:rPr>
      </w:pPr>
    </w:p>
    <w:p w14:paraId="7AABC0B5" w14:textId="77777777" w:rsidR="00A50E3F" w:rsidRDefault="00A50E3F" w:rsidP="00A50E3F">
      <w:pPr>
        <w:rPr>
          <w:rFonts w:ascii="Arial" w:hAnsi="Arial" w:cs="Arial"/>
          <w:sz w:val="18"/>
          <w:szCs w:val="18"/>
        </w:rPr>
      </w:pPr>
    </w:p>
    <w:p w14:paraId="36E1B78E" w14:textId="6901872D" w:rsidR="00C93ED8" w:rsidRPr="00D15032" w:rsidRDefault="00C93ED8" w:rsidP="00A50E3F">
      <w:pPr>
        <w:jc w:val="center"/>
        <w:rPr>
          <w:rFonts w:ascii="Arial" w:hAnsi="Arial" w:cs="Arial"/>
          <w:sz w:val="18"/>
          <w:szCs w:val="18"/>
          <w:lang w:val="es-MX"/>
        </w:rPr>
      </w:pPr>
      <w:r w:rsidRPr="00D15032">
        <w:rPr>
          <w:rFonts w:ascii="Arial" w:hAnsi="Arial" w:cs="Arial"/>
          <w:sz w:val="18"/>
          <w:szCs w:val="18"/>
        </w:rPr>
        <w:lastRenderedPageBreak/>
        <w:t>(PAPEL MEMBRETADO DEL LICITANTE)</w:t>
      </w:r>
    </w:p>
    <w:p w14:paraId="0C4BA26C" w14:textId="77777777" w:rsidR="00C93ED8" w:rsidRPr="00D15032" w:rsidRDefault="00C93ED8" w:rsidP="00C93ED8">
      <w:pPr>
        <w:rPr>
          <w:rFonts w:ascii="Arial" w:hAnsi="Arial" w:cs="Arial"/>
          <w:b/>
          <w:sz w:val="18"/>
          <w:szCs w:val="18"/>
        </w:rPr>
      </w:pPr>
    </w:p>
    <w:p w14:paraId="4CA2C8EC" w14:textId="77777777" w:rsidR="00C93ED8" w:rsidRPr="00D15032" w:rsidRDefault="00C93ED8" w:rsidP="00C93ED8">
      <w:pPr>
        <w:rPr>
          <w:rFonts w:ascii="Arial" w:hAnsi="Arial" w:cs="Arial"/>
          <w:b/>
          <w:sz w:val="18"/>
          <w:szCs w:val="18"/>
        </w:rPr>
      </w:pPr>
    </w:p>
    <w:p w14:paraId="1C02EEB6" w14:textId="77777777"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378C81F4" w14:textId="77777777"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bookmarkStart w:id="0" w:name="_GoBack"/>
      <w:bookmarkEnd w:id="0"/>
    </w:p>
    <w:p w14:paraId="24622C35" w14:textId="77777777"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14:paraId="6546BA6E" w14:textId="77777777" w:rsidR="00C93ED8" w:rsidRPr="00D15032" w:rsidRDefault="00C93ED8" w:rsidP="00C93ED8">
      <w:pPr>
        <w:rPr>
          <w:sz w:val="18"/>
          <w:szCs w:val="18"/>
        </w:rPr>
      </w:pPr>
    </w:p>
    <w:p w14:paraId="656AEB3F" w14:textId="451842C1" w:rsidR="009D105C" w:rsidRDefault="005312D0" w:rsidP="009D105C">
      <w:pPr>
        <w:jc w:val="center"/>
        <w:rPr>
          <w:rFonts w:ascii="Cambria" w:eastAsia="Cambria" w:hAnsi="Cambria" w:cs="Cambria"/>
        </w:rPr>
      </w:pPr>
      <w:r w:rsidRPr="005312D0">
        <w:rPr>
          <w:rFonts w:ascii="Calibri" w:eastAsia="Calibri" w:hAnsi="Calibri" w:cs="Calibri"/>
          <w:b/>
          <w:color w:val="000000"/>
          <w:sz w:val="22"/>
          <w:szCs w:val="22"/>
        </w:rPr>
        <w:t>Licitación Pública Nacional Presencial No. 40051001-004-24 (CAGEG-100/2023) Segunda Convocatoria para la Adquisición de Equipo Médico y de Laboratorio para el Instituto de Salud Pública para el Estado de Guanajuato</w:t>
      </w:r>
    </w:p>
    <w:p w14:paraId="51CFAF32" w14:textId="77777777" w:rsidR="00C93ED8" w:rsidRPr="00D15032" w:rsidRDefault="00C93ED8" w:rsidP="00C93ED8">
      <w:pPr>
        <w:jc w:val="center"/>
        <w:rPr>
          <w:rFonts w:ascii="Arial Black" w:hAnsi="Arial Black"/>
          <w:b/>
          <w:noProof/>
          <w:sz w:val="18"/>
          <w:szCs w:val="18"/>
        </w:rPr>
      </w:pPr>
    </w:p>
    <w:p w14:paraId="2780ECCE" w14:textId="26CB86DD" w:rsidR="00C93ED8" w:rsidRPr="00D15032" w:rsidRDefault="00C93ED8" w:rsidP="009D105C">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(GENERAL</w:t>
      </w:r>
      <w:r w:rsidR="009D105C">
        <w:rPr>
          <w:rFonts w:cs="Arial"/>
          <w:bCs w:val="0"/>
          <w:kern w:val="0"/>
          <w:sz w:val="18"/>
          <w:szCs w:val="18"/>
          <w:highlight w:val="lightGray"/>
        </w:rPr>
        <w:t xml:space="preserve"> 1</w:t>
      </w:r>
      <w:r w:rsidR="009D105C" w:rsidRPr="00D15032">
        <w:rPr>
          <w:rFonts w:cs="Arial"/>
          <w:bCs w:val="0"/>
          <w:kern w:val="0"/>
          <w:sz w:val="18"/>
          <w:szCs w:val="18"/>
          <w:highlight w:val="lightGray"/>
        </w:rPr>
        <w:t xml:space="preserve"> AÑO)</w:t>
      </w:r>
    </w:p>
    <w:p w14:paraId="180953EF" w14:textId="77777777" w:rsidR="00C93ED8" w:rsidRPr="00D15032" w:rsidRDefault="00C93ED8" w:rsidP="00C93ED8">
      <w:pPr>
        <w:rPr>
          <w:sz w:val="18"/>
          <w:szCs w:val="18"/>
        </w:rPr>
      </w:pPr>
    </w:p>
    <w:p w14:paraId="38E5BB09" w14:textId="77777777" w:rsidR="00C93ED8" w:rsidRPr="00D15032" w:rsidRDefault="00C93ED8" w:rsidP="00C93ED8">
      <w:pPr>
        <w:pStyle w:val="Textoindependiente2"/>
        <w:spacing w:after="0" w:line="240" w:lineRule="auto"/>
        <w:jc w:val="both"/>
        <w:rPr>
          <w:rFonts w:ascii="Arial" w:hAnsi="Arial" w:cs="Arial"/>
          <w:sz w:val="16"/>
          <w:szCs w:val="16"/>
        </w:rPr>
      </w:pPr>
      <w:r w:rsidRPr="00D15032">
        <w:rPr>
          <w:rFonts w:ascii="Arial" w:hAnsi="Arial" w:cs="Arial"/>
          <w:sz w:val="16"/>
          <w:szCs w:val="16"/>
        </w:rPr>
        <w:t>Por medio de la presente y bajo protesta de decir verdad manifestamos que en caso de resultar adjudicados nos comprometemos a:</w:t>
      </w:r>
    </w:p>
    <w:p w14:paraId="60451F7C" w14:textId="77777777" w:rsidR="00C93ED8" w:rsidRPr="00D15032" w:rsidRDefault="00C93ED8" w:rsidP="00C93ED8">
      <w:pPr>
        <w:pStyle w:val="Textoindependiente2"/>
        <w:spacing w:after="0" w:line="240" w:lineRule="auto"/>
        <w:jc w:val="both"/>
        <w:rPr>
          <w:rFonts w:ascii="Arial" w:hAnsi="Arial" w:cs="Arial"/>
          <w:sz w:val="16"/>
          <w:szCs w:val="16"/>
        </w:rPr>
      </w:pPr>
    </w:p>
    <w:p w14:paraId="56D5C25E"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6"/>
          <w:szCs w:val="16"/>
        </w:rPr>
        <w:t xml:space="preserve">Que el equipo ofertado cuenta con </w:t>
      </w:r>
      <w:r w:rsidR="009D105C">
        <w:rPr>
          <w:rFonts w:ascii="Arial" w:hAnsi="Arial" w:cs="Arial"/>
          <w:b/>
          <w:sz w:val="16"/>
          <w:szCs w:val="16"/>
        </w:rPr>
        <w:t>1</w:t>
      </w:r>
      <w:r w:rsidRPr="00D15032">
        <w:rPr>
          <w:rFonts w:ascii="Arial" w:hAnsi="Arial" w:cs="Arial"/>
          <w:b/>
          <w:sz w:val="16"/>
          <w:szCs w:val="16"/>
        </w:rPr>
        <w:t xml:space="preserve"> año de garantía</w:t>
      </w:r>
      <w:r w:rsidRPr="00D15032">
        <w:rPr>
          <w:rFonts w:ascii="Arial" w:hAnsi="Arial" w:cs="Arial"/>
          <w:sz w:val="16"/>
          <w:szCs w:val="16"/>
        </w:rPr>
        <w:t xml:space="preserve"> a partir de la instalación y puesta en marcha, por defectos de fabricac</w:t>
      </w:r>
      <w:r>
        <w:rPr>
          <w:rFonts w:ascii="Arial" w:hAnsi="Arial" w:cs="Arial"/>
          <w:sz w:val="16"/>
          <w:szCs w:val="16"/>
        </w:rPr>
        <w:t xml:space="preserve">ión, materiales y/o instalación </w:t>
      </w:r>
      <w:r w:rsidRPr="00D15032">
        <w:rPr>
          <w:rFonts w:ascii="Arial" w:hAnsi="Arial" w:cs="Arial"/>
          <w:sz w:val="18"/>
          <w:szCs w:val="18"/>
        </w:rPr>
        <w:t>e incluye 2 mantenimientos preventivos por año durante el periodo de garantía.</w:t>
      </w:r>
      <w:r>
        <w:rPr>
          <w:rFonts w:ascii="Arial" w:hAnsi="Arial" w:cs="Arial"/>
          <w:sz w:val="18"/>
          <w:szCs w:val="18"/>
        </w:rPr>
        <w:t xml:space="preserve"> (</w:t>
      </w:r>
      <w:r w:rsidRPr="00C93ED8">
        <w:rPr>
          <w:rFonts w:ascii="Arial" w:hAnsi="Arial" w:cs="Arial"/>
          <w:b/>
          <w:sz w:val="18"/>
          <w:szCs w:val="18"/>
        </w:rPr>
        <w:t>Según aplique Anexo J</w:t>
      </w:r>
      <w:r>
        <w:rPr>
          <w:rFonts w:ascii="Arial" w:hAnsi="Arial" w:cs="Arial"/>
          <w:sz w:val="18"/>
          <w:szCs w:val="18"/>
        </w:rPr>
        <w:t>)</w:t>
      </w:r>
    </w:p>
    <w:p w14:paraId="618E86AF" w14:textId="77777777" w:rsidR="00C93ED8" w:rsidRPr="00D15032" w:rsidRDefault="00C93ED8" w:rsidP="00C93ED8">
      <w:pPr>
        <w:tabs>
          <w:tab w:val="num" w:pos="240"/>
          <w:tab w:val="left" w:pos="1080"/>
        </w:tabs>
        <w:jc w:val="both"/>
        <w:rPr>
          <w:rFonts w:ascii="Arial" w:hAnsi="Arial" w:cs="Arial"/>
          <w:sz w:val="18"/>
          <w:szCs w:val="18"/>
        </w:rPr>
      </w:pPr>
    </w:p>
    <w:p w14:paraId="33D1CF0D"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 xml:space="preserve">Que se realizará la entrega física en las unidades que el ISAPEG designe para ello de acuerdo a las bases. Por lo tanto, los gastos derivados de esta actividad incluyendo el material, herramientas e insumos que sean requeridos serán absorbidos por nosotros. </w:t>
      </w:r>
    </w:p>
    <w:p w14:paraId="1300F9A5" w14:textId="77777777" w:rsidR="00C93ED8" w:rsidRPr="00D15032" w:rsidRDefault="00C93ED8" w:rsidP="00C93ED8">
      <w:pPr>
        <w:tabs>
          <w:tab w:val="num" w:pos="240"/>
          <w:tab w:val="left" w:pos="1080"/>
        </w:tabs>
        <w:jc w:val="both"/>
        <w:rPr>
          <w:rFonts w:ascii="Arial" w:hAnsi="Arial" w:cs="Arial"/>
          <w:sz w:val="16"/>
          <w:szCs w:val="16"/>
        </w:rPr>
      </w:pPr>
    </w:p>
    <w:p w14:paraId="2775F334"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b/>
          <w:sz w:val="16"/>
          <w:szCs w:val="16"/>
        </w:rPr>
      </w:pPr>
      <w:r w:rsidRPr="00D15032">
        <w:rPr>
          <w:rFonts w:ascii="Arial" w:hAnsi="Arial" w:cs="Arial"/>
          <w:sz w:val="16"/>
          <w:szCs w:val="16"/>
        </w:rPr>
        <w:t xml:space="preserve">Que se entregaran, junto con los equipos, la siguiente documentación: </w:t>
      </w:r>
    </w:p>
    <w:p w14:paraId="72FFD792" w14:textId="77777777" w:rsidR="00C93ED8" w:rsidRPr="00D15032" w:rsidRDefault="00C93ED8" w:rsidP="00C93ED8">
      <w:pPr>
        <w:tabs>
          <w:tab w:val="left" w:pos="1080"/>
        </w:tabs>
        <w:jc w:val="both"/>
        <w:rPr>
          <w:rFonts w:ascii="Arial" w:hAnsi="Arial" w:cs="Arial"/>
          <w:b/>
          <w:sz w:val="16"/>
          <w:szCs w:val="16"/>
        </w:rPr>
      </w:pPr>
    </w:p>
    <w:p w14:paraId="5BFDF965" w14:textId="77777777"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Unidad hospitalaria:</w:t>
      </w:r>
    </w:p>
    <w:p w14:paraId="39556D2F"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14:paraId="1D4A8795" w14:textId="77777777" w:rsidR="00C93ED8" w:rsidRPr="00D15032" w:rsidRDefault="00C93ED8" w:rsidP="00C93ED8">
      <w:pPr>
        <w:numPr>
          <w:ilvl w:val="2"/>
          <w:numId w:val="1"/>
        </w:numPr>
        <w:tabs>
          <w:tab w:val="clear" w:pos="2160"/>
          <w:tab w:val="left" w:pos="1080"/>
          <w:tab w:val="num" w:pos="1843"/>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14:paraId="4F401AFF" w14:textId="77777777" w:rsidR="00C93ED8" w:rsidRPr="00D15032" w:rsidRDefault="00C93ED8" w:rsidP="00C93ED8">
      <w:pPr>
        <w:tabs>
          <w:tab w:val="left" w:pos="1080"/>
        </w:tabs>
        <w:ind w:left="2160"/>
        <w:jc w:val="both"/>
        <w:rPr>
          <w:rFonts w:ascii="Arial" w:hAnsi="Arial" w:cs="Arial"/>
          <w:b/>
          <w:sz w:val="16"/>
          <w:szCs w:val="16"/>
        </w:rPr>
      </w:pPr>
    </w:p>
    <w:p w14:paraId="6958877E" w14:textId="77777777"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Dirección de Ingeniería Biomédica:</w:t>
      </w:r>
    </w:p>
    <w:p w14:paraId="0452EB55"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14:paraId="7C1AC755"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14:paraId="2A5E1592"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Copia de la carátula de Ficha de recepción, debidamente firmados y con sello de la unidad receptora.</w:t>
      </w:r>
    </w:p>
    <w:p w14:paraId="766E4818"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La documentación enlistada anteriormente deberá ser entregada en formato digital.</w:t>
      </w:r>
    </w:p>
    <w:p w14:paraId="7FD0BA8C" w14:textId="77777777" w:rsidR="00C93ED8" w:rsidRPr="00D15032" w:rsidRDefault="00C93ED8" w:rsidP="00C93ED8">
      <w:pPr>
        <w:tabs>
          <w:tab w:val="num" w:pos="240"/>
          <w:tab w:val="left" w:pos="1080"/>
        </w:tabs>
        <w:jc w:val="both"/>
        <w:rPr>
          <w:rFonts w:ascii="Arial" w:hAnsi="Arial" w:cs="Arial"/>
          <w:sz w:val="16"/>
          <w:szCs w:val="16"/>
        </w:rPr>
      </w:pPr>
    </w:p>
    <w:p w14:paraId="05919A8D"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sz w:val="16"/>
          <w:szCs w:val="16"/>
        </w:rPr>
        <w:t>Garantizar que existe compatibilidad entre equipos, accesorios suministrados, según corresponda (por ejemplo, entrada de cables, conectores, impedancias, etc.).</w:t>
      </w:r>
    </w:p>
    <w:p w14:paraId="3DE2D948" w14:textId="77777777" w:rsidR="00C93ED8" w:rsidRPr="00D15032" w:rsidRDefault="00C93ED8" w:rsidP="00C93ED8">
      <w:pPr>
        <w:tabs>
          <w:tab w:val="left" w:pos="1080"/>
        </w:tabs>
        <w:jc w:val="both"/>
        <w:rPr>
          <w:rFonts w:ascii="Arial" w:hAnsi="Arial" w:cs="Arial"/>
          <w:sz w:val="16"/>
          <w:szCs w:val="16"/>
          <w:highlight w:val="red"/>
        </w:rPr>
      </w:pPr>
    </w:p>
    <w:p w14:paraId="42B672A0"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Suministrar equipos y accesorios completamente nuevos</w:t>
      </w:r>
      <w:r w:rsidRPr="00D15032">
        <w:rPr>
          <w:rFonts w:ascii="Arial" w:hAnsi="Arial" w:cs="Arial"/>
          <w:sz w:val="16"/>
          <w:szCs w:val="16"/>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6C584B4D" w14:textId="77777777" w:rsidR="00C93ED8" w:rsidRPr="00D15032" w:rsidRDefault="00C93ED8" w:rsidP="00C93ED8">
      <w:pPr>
        <w:tabs>
          <w:tab w:val="num" w:pos="240"/>
          <w:tab w:val="left" w:pos="1080"/>
        </w:tabs>
        <w:ind w:left="240" w:hanging="480"/>
        <w:jc w:val="both"/>
        <w:rPr>
          <w:rFonts w:ascii="Arial" w:hAnsi="Arial" w:cs="Arial"/>
          <w:sz w:val="16"/>
          <w:szCs w:val="16"/>
        </w:rPr>
      </w:pPr>
    </w:p>
    <w:p w14:paraId="124DA763"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Identificar los bienes suministrados</w:t>
      </w:r>
      <w:r w:rsidRPr="00D15032">
        <w:rPr>
          <w:rFonts w:ascii="Arial" w:hAnsi="Arial" w:cs="Arial"/>
          <w:sz w:val="16"/>
          <w:szCs w:val="16"/>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481B2F58" w14:textId="77777777" w:rsidR="00C93ED8" w:rsidRPr="00D15032" w:rsidRDefault="00C93ED8" w:rsidP="00C93ED8">
      <w:pPr>
        <w:rPr>
          <w:rFonts w:ascii="Arial" w:hAnsi="Arial" w:cs="Arial"/>
          <w:sz w:val="16"/>
          <w:szCs w:val="16"/>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C93ED8" w:rsidRPr="00D15032" w14:paraId="6A48ECC6" w14:textId="77777777" w:rsidTr="00485778">
        <w:trPr>
          <w:trHeight w:val="317"/>
          <w:jc w:val="center"/>
        </w:trPr>
        <w:tc>
          <w:tcPr>
            <w:tcW w:w="851" w:type="dxa"/>
            <w:tcBorders>
              <w:top w:val="single" w:sz="4" w:space="0" w:color="auto"/>
              <w:bottom w:val="single" w:sz="4" w:space="0" w:color="auto"/>
            </w:tcBorders>
            <w:shd w:val="pct10" w:color="auto" w:fill="FFFFFF"/>
            <w:vAlign w:val="center"/>
          </w:tcPr>
          <w:p w14:paraId="55F42D84"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13830609"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248B3C05"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0C8A60DD"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33B2B7FB"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Cantidad</w:t>
            </w:r>
          </w:p>
        </w:tc>
      </w:tr>
      <w:tr w:rsidR="00C93ED8" w:rsidRPr="00D15032" w14:paraId="2F090005" w14:textId="77777777" w:rsidTr="00485778">
        <w:trPr>
          <w:trHeight w:val="56"/>
          <w:jc w:val="center"/>
        </w:trPr>
        <w:tc>
          <w:tcPr>
            <w:tcW w:w="851" w:type="dxa"/>
            <w:tcBorders>
              <w:top w:val="single" w:sz="4" w:space="0" w:color="auto"/>
            </w:tcBorders>
          </w:tcPr>
          <w:p w14:paraId="0AB06AE8" w14:textId="77777777" w:rsidR="00C93ED8" w:rsidRPr="00D15032" w:rsidRDefault="00C93ED8" w:rsidP="00485778">
            <w:pPr>
              <w:jc w:val="center"/>
              <w:rPr>
                <w:rFonts w:ascii="Arial" w:hAnsi="Arial" w:cs="Arial"/>
                <w:b/>
                <w:sz w:val="18"/>
                <w:szCs w:val="18"/>
              </w:rPr>
            </w:pPr>
          </w:p>
        </w:tc>
        <w:tc>
          <w:tcPr>
            <w:tcW w:w="3740" w:type="dxa"/>
            <w:tcBorders>
              <w:top w:val="single" w:sz="4" w:space="0" w:color="auto"/>
            </w:tcBorders>
          </w:tcPr>
          <w:p w14:paraId="2D020D3D" w14:textId="77777777" w:rsidR="00C93ED8" w:rsidRPr="00D15032" w:rsidRDefault="00C93ED8" w:rsidP="00485778">
            <w:pPr>
              <w:jc w:val="center"/>
              <w:rPr>
                <w:rFonts w:ascii="Arial" w:hAnsi="Arial" w:cs="Arial"/>
                <w:b/>
                <w:sz w:val="18"/>
                <w:szCs w:val="18"/>
              </w:rPr>
            </w:pPr>
          </w:p>
        </w:tc>
        <w:tc>
          <w:tcPr>
            <w:tcW w:w="1559" w:type="dxa"/>
            <w:tcBorders>
              <w:top w:val="single" w:sz="4" w:space="0" w:color="auto"/>
            </w:tcBorders>
          </w:tcPr>
          <w:p w14:paraId="42C2B786" w14:textId="77777777" w:rsidR="00C93ED8" w:rsidRPr="00D15032" w:rsidRDefault="00C93ED8" w:rsidP="00485778">
            <w:pPr>
              <w:jc w:val="center"/>
              <w:rPr>
                <w:rFonts w:ascii="Arial" w:hAnsi="Arial" w:cs="Arial"/>
                <w:b/>
                <w:sz w:val="18"/>
                <w:szCs w:val="18"/>
              </w:rPr>
            </w:pPr>
          </w:p>
        </w:tc>
        <w:tc>
          <w:tcPr>
            <w:tcW w:w="1248" w:type="dxa"/>
            <w:tcBorders>
              <w:top w:val="single" w:sz="4" w:space="0" w:color="auto"/>
            </w:tcBorders>
          </w:tcPr>
          <w:p w14:paraId="43076BC4" w14:textId="77777777" w:rsidR="00C93ED8" w:rsidRPr="00D15032" w:rsidRDefault="00C93ED8" w:rsidP="00485778">
            <w:pPr>
              <w:jc w:val="center"/>
              <w:rPr>
                <w:rFonts w:ascii="Arial" w:hAnsi="Arial" w:cs="Arial"/>
                <w:b/>
                <w:sz w:val="18"/>
                <w:szCs w:val="18"/>
              </w:rPr>
            </w:pPr>
          </w:p>
        </w:tc>
        <w:tc>
          <w:tcPr>
            <w:tcW w:w="1134" w:type="dxa"/>
            <w:tcBorders>
              <w:top w:val="single" w:sz="4" w:space="0" w:color="auto"/>
            </w:tcBorders>
          </w:tcPr>
          <w:p w14:paraId="0EBE211D" w14:textId="77777777" w:rsidR="00C93ED8" w:rsidRPr="00D15032" w:rsidRDefault="00C93ED8" w:rsidP="00485778">
            <w:pPr>
              <w:jc w:val="center"/>
              <w:rPr>
                <w:rFonts w:ascii="Arial" w:hAnsi="Arial" w:cs="Arial"/>
                <w:b/>
                <w:sz w:val="18"/>
                <w:szCs w:val="18"/>
              </w:rPr>
            </w:pPr>
          </w:p>
        </w:tc>
      </w:tr>
    </w:tbl>
    <w:p w14:paraId="06CF345B" w14:textId="77777777" w:rsidR="00C93ED8" w:rsidRPr="00D15032" w:rsidRDefault="00C93ED8" w:rsidP="00C93ED8">
      <w:pPr>
        <w:pStyle w:val="Ttulo1"/>
        <w:jc w:val="center"/>
        <w:rPr>
          <w:rFonts w:cs="Arial"/>
          <w:sz w:val="18"/>
          <w:szCs w:val="18"/>
          <w:lang w:val="de-DE"/>
        </w:rPr>
      </w:pPr>
      <w:r w:rsidRPr="00D15032">
        <w:rPr>
          <w:rFonts w:cs="Arial"/>
          <w:sz w:val="18"/>
          <w:szCs w:val="18"/>
          <w:lang w:val="de-DE"/>
        </w:rPr>
        <w:t>A t e n t a m e n t e</w:t>
      </w:r>
    </w:p>
    <w:p w14:paraId="56182853" w14:textId="77777777" w:rsidR="00C93ED8" w:rsidRPr="00D15032" w:rsidRDefault="00C93ED8" w:rsidP="00C93ED8">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77CFEADD" w14:textId="77777777" w:rsidR="00C93ED8" w:rsidRPr="00D15032" w:rsidRDefault="00C93ED8" w:rsidP="00C93ED8">
      <w:pPr>
        <w:jc w:val="center"/>
        <w:rPr>
          <w:rFonts w:ascii="Arial" w:hAnsi="Arial" w:cs="Arial"/>
          <w:b/>
          <w:sz w:val="18"/>
          <w:szCs w:val="18"/>
        </w:rPr>
      </w:pPr>
      <w:r w:rsidRPr="00D15032">
        <w:rPr>
          <w:rFonts w:ascii="Arial" w:hAnsi="Arial" w:cs="Arial"/>
          <w:b/>
          <w:sz w:val="18"/>
          <w:szCs w:val="18"/>
        </w:rPr>
        <w:t>Nombre y Firma del Representante Legal</w:t>
      </w:r>
    </w:p>
    <w:p w14:paraId="7E722401" w14:textId="77777777" w:rsidR="00C93ED8" w:rsidRDefault="00C93ED8" w:rsidP="00C93ED8">
      <w:pPr>
        <w:rPr>
          <w:rFonts w:ascii="Arial" w:hAnsi="Arial" w:cs="Arial"/>
          <w:sz w:val="18"/>
          <w:szCs w:val="18"/>
        </w:rPr>
      </w:pPr>
    </w:p>
    <w:p w14:paraId="45110605" w14:textId="77777777" w:rsidR="00372BB8" w:rsidRDefault="00372BB8" w:rsidP="00C93ED8">
      <w:pPr>
        <w:jc w:val="center"/>
        <w:rPr>
          <w:rFonts w:ascii="Arial" w:hAnsi="Arial" w:cs="Arial"/>
          <w:sz w:val="18"/>
          <w:szCs w:val="18"/>
        </w:rPr>
      </w:pPr>
    </w:p>
    <w:p w14:paraId="506D5BE1" w14:textId="77777777" w:rsidR="000F5368" w:rsidRDefault="000F5368" w:rsidP="00C93ED8">
      <w:pPr>
        <w:jc w:val="center"/>
        <w:rPr>
          <w:rFonts w:ascii="Arial" w:hAnsi="Arial" w:cs="Arial"/>
          <w:sz w:val="18"/>
          <w:szCs w:val="18"/>
        </w:rPr>
      </w:pPr>
    </w:p>
    <w:p w14:paraId="0E6AA06E" w14:textId="77777777" w:rsidR="00C93ED8" w:rsidRDefault="00C93ED8" w:rsidP="00C93ED8">
      <w:pPr>
        <w:jc w:val="center"/>
        <w:rPr>
          <w:rFonts w:ascii="Arial" w:hAnsi="Arial" w:cs="Arial"/>
          <w:sz w:val="18"/>
          <w:szCs w:val="18"/>
        </w:rPr>
      </w:pPr>
      <w:r w:rsidRPr="00D15032">
        <w:rPr>
          <w:rFonts w:ascii="Arial" w:hAnsi="Arial" w:cs="Arial"/>
          <w:sz w:val="18"/>
          <w:szCs w:val="18"/>
        </w:rPr>
        <w:t>(PAPEL MEMBRETADO DEL LICITANTE)</w:t>
      </w:r>
    </w:p>
    <w:p w14:paraId="2B995FB3" w14:textId="77777777" w:rsidR="00C93ED8" w:rsidRPr="00D15032" w:rsidRDefault="00C93ED8" w:rsidP="00C93ED8">
      <w:pPr>
        <w:ind w:hanging="2"/>
        <w:jc w:val="center"/>
        <w:rPr>
          <w:rFonts w:ascii="Arial" w:eastAsia="Arial" w:hAnsi="Arial" w:cs="Arial"/>
          <w:b/>
          <w:sz w:val="18"/>
          <w:szCs w:val="18"/>
        </w:rPr>
      </w:pPr>
    </w:p>
    <w:p w14:paraId="35F9114C" w14:textId="77777777"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2F195E16" w14:textId="77777777"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14:paraId="7B3B44C9" w14:textId="77777777"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14:paraId="2BCAC835" w14:textId="77777777" w:rsidR="00C93ED8" w:rsidRPr="00D15032" w:rsidRDefault="00C93ED8" w:rsidP="00C93ED8">
      <w:pPr>
        <w:rPr>
          <w:rFonts w:ascii="Arial" w:hAnsi="Arial" w:cs="Arial"/>
          <w:b/>
          <w:sz w:val="18"/>
          <w:szCs w:val="18"/>
        </w:rPr>
      </w:pPr>
    </w:p>
    <w:p w14:paraId="1D6F7664" w14:textId="5117F56C" w:rsidR="00C93ED8" w:rsidRDefault="00BA571C" w:rsidP="009D105C">
      <w:pPr>
        <w:jc w:val="center"/>
        <w:rPr>
          <w:rFonts w:ascii="Cambria" w:eastAsia="Cambria" w:hAnsi="Cambria" w:cs="Cambria"/>
        </w:rPr>
      </w:pPr>
      <w:r w:rsidRPr="005312D0">
        <w:rPr>
          <w:rFonts w:ascii="Calibri" w:eastAsia="Calibri" w:hAnsi="Calibri" w:cs="Calibri"/>
          <w:b/>
          <w:color w:val="000000"/>
          <w:sz w:val="22"/>
          <w:szCs w:val="22"/>
        </w:rPr>
        <w:t>Licitación Pública Nacional Presencial No. 40051001-004-24 (CAGEG-100/2023) Segunda Convocatoria para la Adquisición de Equipo Médico y de Laboratorio para el Instituto de Salud Pública para el Estado de Guanajuato</w:t>
      </w:r>
    </w:p>
    <w:p w14:paraId="581DABB3" w14:textId="77777777" w:rsidR="002D1BF3" w:rsidRDefault="002D1BF3" w:rsidP="00C93ED8">
      <w:pPr>
        <w:rPr>
          <w:rFonts w:ascii="Arial" w:hAnsi="Arial" w:cs="Arial"/>
          <w:b/>
          <w:sz w:val="18"/>
          <w:szCs w:val="18"/>
        </w:rPr>
      </w:pPr>
    </w:p>
    <w:p w14:paraId="0550D5E9" w14:textId="77777777" w:rsidR="002D1BF3" w:rsidRPr="00D15032" w:rsidRDefault="002D1BF3" w:rsidP="002D1BF3">
      <w:pPr>
        <w:pStyle w:val="Ttulo1"/>
        <w:spacing w:before="0" w:after="0" w:line="360" w:lineRule="auto"/>
        <w:jc w:val="center"/>
        <w:rPr>
          <w:rFonts w:cs="Arial"/>
          <w:sz w:val="18"/>
          <w:szCs w:val="18"/>
        </w:rPr>
      </w:pPr>
      <w:r w:rsidRPr="00D15032">
        <w:rPr>
          <w:rFonts w:cs="Arial"/>
          <w:bCs w:val="0"/>
          <w:kern w:val="0"/>
          <w:sz w:val="18"/>
          <w:szCs w:val="18"/>
          <w:highlight w:val="lightGray"/>
        </w:rPr>
        <w:t xml:space="preserve">CARTA COMPROMISO Y GARANTÍA </w:t>
      </w:r>
      <w:r>
        <w:rPr>
          <w:rFonts w:cs="Arial"/>
          <w:bCs w:val="0"/>
          <w:kern w:val="0"/>
          <w:sz w:val="18"/>
          <w:szCs w:val="18"/>
        </w:rPr>
        <w:t xml:space="preserve">EQUIPO </w:t>
      </w:r>
      <w:r w:rsidR="008B4CFF">
        <w:rPr>
          <w:rFonts w:cs="Arial"/>
          <w:bCs w:val="0"/>
          <w:kern w:val="0"/>
          <w:sz w:val="18"/>
          <w:szCs w:val="18"/>
        </w:rPr>
        <w:t>NO</w:t>
      </w:r>
      <w:r>
        <w:rPr>
          <w:rFonts w:cs="Arial"/>
          <w:bCs w:val="0"/>
          <w:kern w:val="0"/>
          <w:sz w:val="18"/>
          <w:szCs w:val="18"/>
        </w:rPr>
        <w:t xml:space="preserve"> MÉDICO</w:t>
      </w:r>
    </w:p>
    <w:p w14:paraId="092B03FF" w14:textId="77777777" w:rsidR="002D1BF3" w:rsidRPr="00D15032" w:rsidRDefault="002D1BF3" w:rsidP="002D1BF3">
      <w:pPr>
        <w:rPr>
          <w:rFonts w:ascii="Arial" w:hAnsi="Arial" w:cs="Arial"/>
          <w:sz w:val="18"/>
          <w:szCs w:val="18"/>
        </w:rPr>
      </w:pPr>
    </w:p>
    <w:p w14:paraId="5244F187" w14:textId="77777777" w:rsidR="002D1BF3" w:rsidRPr="00D15032" w:rsidRDefault="002D1BF3" w:rsidP="002D1BF3">
      <w:pPr>
        <w:jc w:val="both"/>
        <w:rPr>
          <w:rFonts w:ascii="Arial" w:hAnsi="Arial" w:cs="Arial"/>
          <w:sz w:val="18"/>
          <w:szCs w:val="18"/>
        </w:rPr>
      </w:pPr>
      <w:r w:rsidRPr="00D15032">
        <w:rPr>
          <w:rFonts w:ascii="Arial" w:hAnsi="Arial" w:cs="Arial"/>
          <w:sz w:val="18"/>
          <w:szCs w:val="18"/>
        </w:rPr>
        <w:t>Por medio de la presente y bajo protesta de decir verdad manifestamos comprometernos a lo siguiente:</w:t>
      </w:r>
    </w:p>
    <w:p w14:paraId="39F2A21C" w14:textId="77777777" w:rsidR="002D1BF3" w:rsidRPr="00D15032" w:rsidRDefault="002D1BF3" w:rsidP="002D1BF3">
      <w:pPr>
        <w:jc w:val="both"/>
        <w:rPr>
          <w:rFonts w:ascii="Arial" w:hAnsi="Arial" w:cs="Arial"/>
          <w:sz w:val="18"/>
          <w:szCs w:val="18"/>
        </w:rPr>
      </w:pPr>
    </w:p>
    <w:p w14:paraId="2C41CC63" w14:textId="77777777"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Garantizar los bienes entregados por el término de</w:t>
      </w:r>
      <w:r w:rsidRPr="00D15032">
        <w:rPr>
          <w:rFonts w:ascii="Arial" w:hAnsi="Arial" w:cs="Arial"/>
          <w:b/>
          <w:sz w:val="18"/>
          <w:szCs w:val="18"/>
        </w:rPr>
        <w:t xml:space="preserve"> 1 año de garantía</w:t>
      </w:r>
      <w:r w:rsidRPr="00D15032">
        <w:rPr>
          <w:rFonts w:ascii="Arial" w:hAnsi="Arial" w:cs="Arial"/>
          <w:sz w:val="18"/>
          <w:szCs w:val="18"/>
        </w:rPr>
        <w:t xml:space="preserve"> a partir de su entrega para cubrir defectos de fabricación o de los materiales que los constituyen.  </w:t>
      </w:r>
    </w:p>
    <w:p w14:paraId="734ABEFD" w14:textId="77777777" w:rsidR="002D1BF3" w:rsidRPr="00D15032" w:rsidRDefault="002D1BF3" w:rsidP="002D1BF3">
      <w:pPr>
        <w:tabs>
          <w:tab w:val="num" w:pos="284"/>
          <w:tab w:val="left" w:pos="1080"/>
        </w:tabs>
        <w:ind w:left="284" w:hanging="568"/>
        <w:jc w:val="both"/>
        <w:rPr>
          <w:rFonts w:ascii="Arial" w:hAnsi="Arial" w:cs="Arial"/>
          <w:sz w:val="18"/>
          <w:szCs w:val="18"/>
        </w:rPr>
      </w:pPr>
    </w:p>
    <w:p w14:paraId="158DE5A0" w14:textId="77777777"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Que ésta garantía implica la reparación de la falla a satisfacción del usuario, o en su defecto</w:t>
      </w:r>
      <w:r w:rsidRPr="00D15032">
        <w:rPr>
          <w:rFonts w:ascii="Arial" w:hAnsi="Arial" w:cs="Arial"/>
          <w:b/>
          <w:sz w:val="18"/>
          <w:szCs w:val="18"/>
        </w:rPr>
        <w:t>, la reposición del producto,</w:t>
      </w:r>
      <w:r w:rsidRPr="00D15032">
        <w:rPr>
          <w:rFonts w:ascii="Arial" w:hAnsi="Arial" w:cs="Arial"/>
          <w:sz w:val="18"/>
          <w:szCs w:val="18"/>
        </w:rPr>
        <w:t xml:space="preserve"> en un periodo no mayor a 48 horas posteriores a la segunda notificación de falla imputable a defectos de fabricación ó materiales, dentro del periodo de garantía, sin que esto implique ningún gasto adicional al ISAPEG.</w:t>
      </w:r>
    </w:p>
    <w:p w14:paraId="7FAEEC62" w14:textId="77777777" w:rsidR="002D1BF3" w:rsidRPr="00D15032" w:rsidRDefault="002D1BF3" w:rsidP="002D1BF3">
      <w:pPr>
        <w:tabs>
          <w:tab w:val="num" w:pos="284"/>
        </w:tabs>
        <w:ind w:left="284" w:hanging="568"/>
        <w:jc w:val="both"/>
        <w:rPr>
          <w:rFonts w:ascii="Arial" w:hAnsi="Arial" w:cs="Arial"/>
          <w:sz w:val="18"/>
          <w:szCs w:val="18"/>
        </w:rPr>
      </w:pPr>
    </w:p>
    <w:p w14:paraId="74AF73D1" w14:textId="77777777" w:rsidR="002D1BF3" w:rsidRPr="009D105C" w:rsidRDefault="002D1BF3" w:rsidP="009D105C">
      <w:pPr>
        <w:numPr>
          <w:ilvl w:val="0"/>
          <w:numId w:val="2"/>
        </w:numPr>
        <w:tabs>
          <w:tab w:val="clear" w:pos="720"/>
          <w:tab w:val="num" w:pos="284"/>
          <w:tab w:val="left" w:pos="1080"/>
        </w:tabs>
        <w:ind w:left="284" w:hanging="568"/>
        <w:jc w:val="both"/>
        <w:rPr>
          <w:rFonts w:ascii="Arial" w:hAnsi="Arial" w:cs="Arial"/>
          <w:b/>
          <w:sz w:val="18"/>
          <w:szCs w:val="18"/>
        </w:rPr>
      </w:pPr>
      <w:r w:rsidRPr="00D15032">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09FB21D3" w14:textId="77777777" w:rsidR="002D1BF3" w:rsidRPr="00D15032" w:rsidRDefault="002D1BF3" w:rsidP="002D1BF3">
      <w:pPr>
        <w:tabs>
          <w:tab w:val="left" w:pos="1080"/>
        </w:tabs>
        <w:jc w:val="both"/>
        <w:rPr>
          <w:rFonts w:ascii="Arial" w:hAnsi="Arial" w:cs="Arial"/>
          <w:b/>
          <w:sz w:val="16"/>
          <w:szCs w:val="16"/>
        </w:rPr>
      </w:pPr>
    </w:p>
    <w:p w14:paraId="024D49BD" w14:textId="77777777" w:rsidR="002D1BF3" w:rsidRPr="00D15032" w:rsidRDefault="002D1BF3" w:rsidP="002D1BF3">
      <w:pPr>
        <w:tabs>
          <w:tab w:val="num" w:pos="284"/>
        </w:tabs>
        <w:ind w:left="284" w:hanging="568"/>
        <w:jc w:val="both"/>
        <w:rPr>
          <w:rFonts w:ascii="Arial" w:hAnsi="Arial" w:cs="Arial"/>
          <w:sz w:val="18"/>
          <w:szCs w:val="18"/>
        </w:rPr>
      </w:pPr>
    </w:p>
    <w:p w14:paraId="6A127FF8" w14:textId="77777777" w:rsidR="002D1BF3" w:rsidRPr="00D15032" w:rsidRDefault="002D1BF3" w:rsidP="002D1BF3">
      <w:pPr>
        <w:numPr>
          <w:ilvl w:val="0"/>
          <w:numId w:val="2"/>
        </w:numPr>
        <w:tabs>
          <w:tab w:val="clear" w:pos="720"/>
          <w:tab w:val="num" w:pos="284"/>
        </w:tabs>
        <w:ind w:left="284" w:hanging="568"/>
        <w:jc w:val="both"/>
        <w:rPr>
          <w:rFonts w:ascii="Arial" w:hAnsi="Arial" w:cs="Arial"/>
          <w:sz w:val="18"/>
          <w:szCs w:val="18"/>
        </w:rPr>
      </w:pPr>
      <w:r w:rsidRPr="00D15032">
        <w:rPr>
          <w:rFonts w:ascii="Arial" w:hAnsi="Arial" w:cs="Arial"/>
          <w:sz w:val="18"/>
          <w:szCs w:val="18"/>
        </w:rPr>
        <w:t>Que los bienes entregados son 100% nuevos en todas sus partes y que no son remanufacturados o usados para exhibición o demostración alguna.</w:t>
      </w:r>
    </w:p>
    <w:p w14:paraId="62C442A8" w14:textId="77777777" w:rsidR="002D1BF3" w:rsidRPr="00D15032" w:rsidRDefault="002D1BF3" w:rsidP="002D1BF3">
      <w:pPr>
        <w:jc w:val="both"/>
        <w:rPr>
          <w:rFonts w:ascii="Arial" w:hAnsi="Arial" w:cs="Arial"/>
          <w:sz w:val="18"/>
          <w:szCs w:val="18"/>
        </w:rPr>
      </w:pPr>
    </w:p>
    <w:p w14:paraId="1E3E17A7" w14:textId="77777777" w:rsidR="002D1BF3" w:rsidRPr="00D15032" w:rsidRDefault="002D1BF3" w:rsidP="002D1BF3">
      <w:pPr>
        <w:numPr>
          <w:ilvl w:val="0"/>
          <w:numId w:val="1"/>
        </w:numPr>
        <w:tabs>
          <w:tab w:val="clear" w:pos="720"/>
          <w:tab w:val="num" w:pos="240"/>
          <w:tab w:val="left" w:pos="1080"/>
        </w:tabs>
        <w:suppressAutoHyphens/>
        <w:spacing w:line="1" w:lineRule="atLeast"/>
        <w:ind w:left="240" w:hanging="480"/>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4F1E155E" w14:textId="77777777" w:rsidR="002D1BF3" w:rsidRPr="00D15032" w:rsidRDefault="002D1BF3" w:rsidP="002D1BF3">
      <w:pPr>
        <w:tabs>
          <w:tab w:val="left" w:pos="1080"/>
        </w:tabs>
        <w:suppressAutoHyphens/>
        <w:spacing w:line="1" w:lineRule="atLeast"/>
        <w:ind w:left="240"/>
        <w:jc w:val="both"/>
        <w:textDirection w:val="btLr"/>
        <w:textAlignment w:val="top"/>
        <w:outlineLvl w:val="0"/>
        <w:rPr>
          <w:rFonts w:ascii="Arial" w:eastAsia="Arial" w:hAnsi="Arial" w:cs="Arial"/>
          <w:sz w:val="18"/>
          <w:szCs w:val="18"/>
        </w:rPr>
      </w:pPr>
    </w:p>
    <w:p w14:paraId="50269DB9" w14:textId="77777777"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747DB598" w14:textId="77777777"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Deberá entregar a la Dirección de Ingeniería Biomédica </w:t>
      </w:r>
      <w:r w:rsidRPr="00D15032">
        <w:rPr>
          <w:rFonts w:ascii="Arial" w:hAnsi="Arial" w:cs="Arial"/>
          <w:sz w:val="18"/>
          <w:szCs w:val="18"/>
        </w:rPr>
        <w:t>copia de la carátula de Ficha de recepción, debidamente firmados y con sello de la unidad receptora, en formato digital.</w:t>
      </w:r>
    </w:p>
    <w:p w14:paraId="15AC7DEF" w14:textId="77777777" w:rsidR="002D1BF3" w:rsidRPr="00D15032" w:rsidRDefault="002D1BF3" w:rsidP="002D1BF3">
      <w:pPr>
        <w:pStyle w:val="Textoindependiente"/>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2D1BF3" w:rsidRPr="00D15032" w14:paraId="61AD4813" w14:textId="77777777" w:rsidTr="00485778">
        <w:trPr>
          <w:trHeight w:val="317"/>
          <w:jc w:val="center"/>
        </w:trPr>
        <w:tc>
          <w:tcPr>
            <w:tcW w:w="1134" w:type="dxa"/>
            <w:tcBorders>
              <w:top w:val="single" w:sz="4" w:space="0" w:color="auto"/>
              <w:bottom w:val="single" w:sz="4" w:space="0" w:color="auto"/>
            </w:tcBorders>
            <w:shd w:val="pct10" w:color="auto" w:fill="FFFFFF"/>
            <w:vAlign w:val="center"/>
          </w:tcPr>
          <w:p w14:paraId="1567FB17"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51185CD9"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2EAED337"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03E9AB6B"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3661D175"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Cantidad</w:t>
            </w:r>
          </w:p>
        </w:tc>
      </w:tr>
      <w:tr w:rsidR="002D1BF3" w:rsidRPr="00D15032" w14:paraId="3C1278EF" w14:textId="77777777" w:rsidTr="00485778">
        <w:trPr>
          <w:trHeight w:val="56"/>
          <w:jc w:val="center"/>
        </w:trPr>
        <w:tc>
          <w:tcPr>
            <w:tcW w:w="1134" w:type="dxa"/>
            <w:tcBorders>
              <w:top w:val="single" w:sz="4" w:space="0" w:color="auto"/>
            </w:tcBorders>
          </w:tcPr>
          <w:p w14:paraId="4FB2E12F" w14:textId="77777777" w:rsidR="002D1BF3" w:rsidRPr="00D15032" w:rsidRDefault="002D1BF3" w:rsidP="00485778">
            <w:pPr>
              <w:jc w:val="center"/>
              <w:rPr>
                <w:rFonts w:ascii="Arial" w:hAnsi="Arial" w:cs="Arial"/>
                <w:b/>
                <w:sz w:val="18"/>
                <w:szCs w:val="18"/>
              </w:rPr>
            </w:pPr>
          </w:p>
        </w:tc>
        <w:tc>
          <w:tcPr>
            <w:tcW w:w="2437" w:type="dxa"/>
            <w:tcBorders>
              <w:top w:val="single" w:sz="4" w:space="0" w:color="auto"/>
            </w:tcBorders>
          </w:tcPr>
          <w:p w14:paraId="1C75B193" w14:textId="77777777" w:rsidR="002D1BF3" w:rsidRPr="00D15032" w:rsidRDefault="002D1BF3" w:rsidP="00485778">
            <w:pPr>
              <w:jc w:val="center"/>
              <w:rPr>
                <w:rFonts w:ascii="Arial" w:hAnsi="Arial" w:cs="Arial"/>
                <w:b/>
                <w:sz w:val="18"/>
                <w:szCs w:val="18"/>
              </w:rPr>
            </w:pPr>
          </w:p>
        </w:tc>
        <w:tc>
          <w:tcPr>
            <w:tcW w:w="1559" w:type="dxa"/>
            <w:tcBorders>
              <w:top w:val="single" w:sz="4" w:space="0" w:color="auto"/>
            </w:tcBorders>
          </w:tcPr>
          <w:p w14:paraId="6A2A24A6" w14:textId="77777777" w:rsidR="002D1BF3" w:rsidRPr="00D15032" w:rsidRDefault="002D1BF3" w:rsidP="00485778">
            <w:pPr>
              <w:jc w:val="center"/>
              <w:rPr>
                <w:rFonts w:ascii="Arial" w:hAnsi="Arial" w:cs="Arial"/>
                <w:b/>
                <w:sz w:val="18"/>
                <w:szCs w:val="18"/>
              </w:rPr>
            </w:pPr>
          </w:p>
        </w:tc>
        <w:tc>
          <w:tcPr>
            <w:tcW w:w="1390" w:type="dxa"/>
            <w:tcBorders>
              <w:top w:val="single" w:sz="4" w:space="0" w:color="auto"/>
            </w:tcBorders>
          </w:tcPr>
          <w:p w14:paraId="6DCCE2BF" w14:textId="77777777" w:rsidR="002D1BF3" w:rsidRPr="00D15032" w:rsidRDefault="002D1BF3" w:rsidP="00485778">
            <w:pPr>
              <w:jc w:val="center"/>
              <w:rPr>
                <w:rFonts w:ascii="Arial" w:hAnsi="Arial" w:cs="Arial"/>
                <w:b/>
                <w:sz w:val="18"/>
                <w:szCs w:val="18"/>
              </w:rPr>
            </w:pPr>
          </w:p>
        </w:tc>
        <w:tc>
          <w:tcPr>
            <w:tcW w:w="1180" w:type="dxa"/>
            <w:tcBorders>
              <w:top w:val="single" w:sz="4" w:space="0" w:color="auto"/>
            </w:tcBorders>
          </w:tcPr>
          <w:p w14:paraId="6823AF8C" w14:textId="77777777" w:rsidR="002D1BF3" w:rsidRPr="00D15032" w:rsidRDefault="002D1BF3" w:rsidP="00485778">
            <w:pPr>
              <w:jc w:val="center"/>
              <w:rPr>
                <w:rFonts w:ascii="Arial" w:hAnsi="Arial" w:cs="Arial"/>
                <w:b/>
                <w:sz w:val="18"/>
                <w:szCs w:val="18"/>
              </w:rPr>
            </w:pPr>
          </w:p>
        </w:tc>
      </w:tr>
    </w:tbl>
    <w:p w14:paraId="2BB631F5" w14:textId="77777777" w:rsidR="002D1BF3" w:rsidRPr="00D15032" w:rsidRDefault="002D1BF3" w:rsidP="002D1BF3">
      <w:pPr>
        <w:pStyle w:val="Ttulo1"/>
        <w:jc w:val="center"/>
        <w:rPr>
          <w:rFonts w:cs="Arial"/>
          <w:sz w:val="18"/>
          <w:szCs w:val="18"/>
          <w:lang w:val="fr-FR"/>
        </w:rPr>
      </w:pPr>
      <w:r w:rsidRPr="00D15032">
        <w:rPr>
          <w:rFonts w:cs="Arial"/>
          <w:sz w:val="18"/>
          <w:szCs w:val="18"/>
          <w:lang w:val="fr-FR"/>
        </w:rPr>
        <w:t>A t en t a m en t e</w:t>
      </w:r>
    </w:p>
    <w:p w14:paraId="07A74246" w14:textId="77777777" w:rsidR="002D1BF3" w:rsidRPr="00D15032" w:rsidRDefault="002D1BF3" w:rsidP="002D1BF3">
      <w:pPr>
        <w:jc w:val="center"/>
        <w:rPr>
          <w:rFonts w:ascii="Arial" w:hAnsi="Arial" w:cs="Arial"/>
          <w:b/>
          <w:sz w:val="18"/>
          <w:szCs w:val="18"/>
          <w:lang w:val="fr-FR"/>
        </w:rPr>
      </w:pPr>
    </w:p>
    <w:p w14:paraId="36A628BC" w14:textId="77777777" w:rsidR="002D1BF3" w:rsidRPr="00D15032" w:rsidRDefault="002D1BF3" w:rsidP="002D1BF3">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1F757BB5" w14:textId="77777777" w:rsidR="002D1BF3" w:rsidRPr="00D15032" w:rsidRDefault="002D1BF3" w:rsidP="002D1BF3">
      <w:pPr>
        <w:jc w:val="center"/>
        <w:rPr>
          <w:rFonts w:ascii="Arial" w:hAnsi="Arial" w:cs="Arial"/>
          <w:b/>
          <w:sz w:val="18"/>
          <w:szCs w:val="18"/>
        </w:rPr>
      </w:pPr>
      <w:r w:rsidRPr="00D15032">
        <w:rPr>
          <w:rFonts w:ascii="Arial" w:hAnsi="Arial" w:cs="Arial"/>
          <w:b/>
          <w:sz w:val="18"/>
          <w:szCs w:val="18"/>
        </w:rPr>
        <w:t>Nombre y Firma del Representante o Apoderado Legal</w:t>
      </w:r>
    </w:p>
    <w:p w14:paraId="79178633" w14:textId="77777777" w:rsidR="002D1BF3" w:rsidRDefault="002D1BF3" w:rsidP="00BA3316">
      <w:pPr>
        <w:jc w:val="center"/>
        <w:rPr>
          <w:rFonts w:ascii="Arial" w:hAnsi="Arial" w:cs="Arial"/>
          <w:b/>
          <w:sz w:val="18"/>
          <w:szCs w:val="18"/>
        </w:rPr>
      </w:pPr>
    </w:p>
    <w:p w14:paraId="16843C41" w14:textId="77777777" w:rsidR="00216F99" w:rsidRDefault="00216F99" w:rsidP="00BA3316">
      <w:pPr>
        <w:jc w:val="center"/>
        <w:rPr>
          <w:rFonts w:ascii="Arial" w:hAnsi="Arial" w:cs="Arial"/>
          <w:b/>
          <w:sz w:val="18"/>
          <w:szCs w:val="18"/>
        </w:rPr>
      </w:pPr>
    </w:p>
    <w:p w14:paraId="6A08487A" w14:textId="77777777" w:rsidR="00216F99" w:rsidRDefault="00216F99" w:rsidP="00BA3316">
      <w:pPr>
        <w:jc w:val="center"/>
        <w:rPr>
          <w:rFonts w:ascii="Arial" w:hAnsi="Arial" w:cs="Arial"/>
          <w:b/>
          <w:sz w:val="18"/>
          <w:szCs w:val="18"/>
        </w:rPr>
      </w:pPr>
    </w:p>
    <w:p w14:paraId="5AD1595E" w14:textId="77777777" w:rsidR="00216F99" w:rsidRDefault="00216F99" w:rsidP="00BA3316">
      <w:pPr>
        <w:jc w:val="center"/>
        <w:rPr>
          <w:rFonts w:ascii="Arial" w:hAnsi="Arial" w:cs="Arial"/>
          <w:b/>
          <w:sz w:val="18"/>
          <w:szCs w:val="18"/>
        </w:rPr>
      </w:pPr>
    </w:p>
    <w:p w14:paraId="2C5E5E51" w14:textId="77777777" w:rsidR="000F5368" w:rsidRDefault="000F5368" w:rsidP="00BA3316">
      <w:pPr>
        <w:jc w:val="center"/>
        <w:rPr>
          <w:rFonts w:ascii="Arial" w:hAnsi="Arial" w:cs="Arial"/>
          <w:b/>
          <w:sz w:val="18"/>
          <w:szCs w:val="18"/>
        </w:rPr>
      </w:pPr>
    </w:p>
    <w:p w14:paraId="3B5503DF" w14:textId="77777777" w:rsidR="000F5368" w:rsidRDefault="000F5368" w:rsidP="00BA3316">
      <w:pPr>
        <w:jc w:val="center"/>
        <w:rPr>
          <w:rFonts w:ascii="Arial" w:hAnsi="Arial" w:cs="Arial"/>
          <w:b/>
          <w:sz w:val="18"/>
          <w:szCs w:val="18"/>
        </w:rPr>
      </w:pPr>
    </w:p>
    <w:sectPr w:rsidR="000F5368">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59625" w14:textId="77777777" w:rsidR="00F07D31" w:rsidRDefault="00F07D31" w:rsidP="00BD49FA">
      <w:r>
        <w:separator/>
      </w:r>
    </w:p>
  </w:endnote>
  <w:endnote w:type="continuationSeparator" w:id="0">
    <w:p w14:paraId="203E5A55" w14:textId="77777777" w:rsidR="00F07D31" w:rsidRDefault="00F07D31"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14:paraId="2E38056E" w14:textId="77777777"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BA571C">
              <w:rPr>
                <w:b/>
                <w:bCs/>
                <w:noProof/>
              </w:rPr>
              <w:t>3</w:t>
            </w:r>
            <w:r>
              <w:rPr>
                <w:b/>
                <w:bCs/>
              </w:rPr>
              <w:fldChar w:fldCharType="end"/>
            </w:r>
            <w:r>
              <w:t xml:space="preserve"> de </w:t>
            </w:r>
            <w:r>
              <w:rPr>
                <w:b/>
                <w:bCs/>
              </w:rPr>
              <w:fldChar w:fldCharType="begin"/>
            </w:r>
            <w:r>
              <w:rPr>
                <w:b/>
                <w:bCs/>
              </w:rPr>
              <w:instrText>NUMPAGES</w:instrText>
            </w:r>
            <w:r>
              <w:rPr>
                <w:b/>
                <w:bCs/>
              </w:rPr>
              <w:fldChar w:fldCharType="separate"/>
            </w:r>
            <w:r w:rsidR="00BA571C">
              <w:rPr>
                <w:b/>
                <w:bCs/>
                <w:noProof/>
              </w:rPr>
              <w:t>5</w:t>
            </w:r>
            <w:r>
              <w:rPr>
                <w:b/>
                <w:bCs/>
              </w:rPr>
              <w:fldChar w:fldCharType="end"/>
            </w:r>
          </w:p>
        </w:sdtContent>
      </w:sdt>
    </w:sdtContent>
  </w:sdt>
  <w:p w14:paraId="3635120C" w14:textId="77777777"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01176" w14:textId="77777777" w:rsidR="00F07D31" w:rsidRDefault="00F07D31" w:rsidP="00BD49FA">
      <w:r>
        <w:separator/>
      </w:r>
    </w:p>
  </w:footnote>
  <w:footnote w:type="continuationSeparator" w:id="0">
    <w:p w14:paraId="2E73976A" w14:textId="77777777" w:rsidR="00F07D31" w:rsidRDefault="00F07D31"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178C4" w14:textId="77777777"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9FA"/>
    <w:rsid w:val="0005274A"/>
    <w:rsid w:val="000554A1"/>
    <w:rsid w:val="000D18E4"/>
    <w:rsid w:val="000F5368"/>
    <w:rsid w:val="00120275"/>
    <w:rsid w:val="00197475"/>
    <w:rsid w:val="001B0BB6"/>
    <w:rsid w:val="00216F99"/>
    <w:rsid w:val="00233FA1"/>
    <w:rsid w:val="0025570B"/>
    <w:rsid w:val="002B65CF"/>
    <w:rsid w:val="002D1BF3"/>
    <w:rsid w:val="002D7173"/>
    <w:rsid w:val="00327431"/>
    <w:rsid w:val="00350349"/>
    <w:rsid w:val="00372BB8"/>
    <w:rsid w:val="0038776B"/>
    <w:rsid w:val="003A34DE"/>
    <w:rsid w:val="003B78DD"/>
    <w:rsid w:val="003C0EFB"/>
    <w:rsid w:val="003D2700"/>
    <w:rsid w:val="003F31A6"/>
    <w:rsid w:val="0040466B"/>
    <w:rsid w:val="004646EB"/>
    <w:rsid w:val="0048191A"/>
    <w:rsid w:val="004B0777"/>
    <w:rsid w:val="004B6A65"/>
    <w:rsid w:val="004D2E2E"/>
    <w:rsid w:val="005312D0"/>
    <w:rsid w:val="0054147B"/>
    <w:rsid w:val="0055479C"/>
    <w:rsid w:val="005602F0"/>
    <w:rsid w:val="005749BC"/>
    <w:rsid w:val="005778E3"/>
    <w:rsid w:val="00587C5D"/>
    <w:rsid w:val="00592A0A"/>
    <w:rsid w:val="005C697F"/>
    <w:rsid w:val="00613D4C"/>
    <w:rsid w:val="00617D6E"/>
    <w:rsid w:val="00661557"/>
    <w:rsid w:val="00682E83"/>
    <w:rsid w:val="00721DAE"/>
    <w:rsid w:val="00736AFD"/>
    <w:rsid w:val="00761C8F"/>
    <w:rsid w:val="007A0D4C"/>
    <w:rsid w:val="007C2E63"/>
    <w:rsid w:val="0088726E"/>
    <w:rsid w:val="008B4CFF"/>
    <w:rsid w:val="0091146C"/>
    <w:rsid w:val="009772F7"/>
    <w:rsid w:val="009D105C"/>
    <w:rsid w:val="009E5741"/>
    <w:rsid w:val="00A47FF3"/>
    <w:rsid w:val="00A50E3F"/>
    <w:rsid w:val="00A96DA8"/>
    <w:rsid w:val="00AE700D"/>
    <w:rsid w:val="00AF446D"/>
    <w:rsid w:val="00B25ED1"/>
    <w:rsid w:val="00B31D29"/>
    <w:rsid w:val="00B42AF9"/>
    <w:rsid w:val="00BA0F6D"/>
    <w:rsid w:val="00BA3316"/>
    <w:rsid w:val="00BA571C"/>
    <w:rsid w:val="00BD49FA"/>
    <w:rsid w:val="00BF6D0F"/>
    <w:rsid w:val="00C12BCB"/>
    <w:rsid w:val="00C1603D"/>
    <w:rsid w:val="00C2731B"/>
    <w:rsid w:val="00C46035"/>
    <w:rsid w:val="00C93ED8"/>
    <w:rsid w:val="00D15032"/>
    <w:rsid w:val="00D64366"/>
    <w:rsid w:val="00D75520"/>
    <w:rsid w:val="00DA1C79"/>
    <w:rsid w:val="00DE692E"/>
    <w:rsid w:val="00E14F6A"/>
    <w:rsid w:val="00E1702E"/>
    <w:rsid w:val="00E538EA"/>
    <w:rsid w:val="00E73D9F"/>
    <w:rsid w:val="00E75B49"/>
    <w:rsid w:val="00EB30B8"/>
    <w:rsid w:val="00EC5623"/>
    <w:rsid w:val="00EF3BEC"/>
    <w:rsid w:val="00F0135E"/>
    <w:rsid w:val="00F07D31"/>
    <w:rsid w:val="00F17FEF"/>
    <w:rsid w:val="00F669E8"/>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C6DDA"/>
  <w15:docId w15:val="{0A00CD30-923A-47F7-8296-96A22251E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98DF9-7A13-43D5-92BE-36C87476B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2155</Words>
  <Characters>11855</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KARINA GARCIA BARBOSA</cp:lastModifiedBy>
  <cp:revision>12</cp:revision>
  <cp:lastPrinted>2024-02-02T15:32:00Z</cp:lastPrinted>
  <dcterms:created xsi:type="dcterms:W3CDTF">2023-08-17T18:02:00Z</dcterms:created>
  <dcterms:modified xsi:type="dcterms:W3CDTF">2024-02-02T15:32:00Z</dcterms:modified>
</cp:coreProperties>
</file>